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C50E2" w14:textId="686520E7" w:rsidR="00A4011E" w:rsidRPr="002C4B37" w:rsidRDefault="00A4011E" w:rsidP="00A4011E">
      <w:pPr>
        <w:rPr>
          <w:b/>
        </w:rPr>
      </w:pPr>
      <w:r w:rsidRPr="002C4B37">
        <w:rPr>
          <w:b/>
        </w:rPr>
        <w:t>Wymagania edukacyjne</w:t>
      </w:r>
      <w:r w:rsidR="0036342C">
        <w:rPr>
          <w:b/>
        </w:rPr>
        <w:t xml:space="preserve"> z chemii na poszczególne śródroczne i roczne oceny klasyfikacyjne dla klasy 7 szkoły podstawowej oparte na treści zawartej w podstawie programowej w </w:t>
      </w:r>
      <w:r w:rsidR="0036342C" w:rsidRPr="0036342C">
        <w:rPr>
          <w:b/>
          <w:i/>
        </w:rPr>
        <w:t>P</w:t>
      </w:r>
      <w:r w:rsidRPr="0036342C">
        <w:rPr>
          <w:b/>
          <w:i/>
        </w:rPr>
        <w:t>rogramie nauczania dla klasy siódmej szkoł</w:t>
      </w:r>
      <w:r w:rsidR="0036342C">
        <w:rPr>
          <w:b/>
          <w:i/>
        </w:rPr>
        <w:t xml:space="preserve">y podstawowej </w:t>
      </w:r>
      <w:bookmarkStart w:id="0" w:name="_GoBack"/>
      <w:bookmarkEnd w:id="0"/>
      <w:r w:rsidR="0036342C">
        <w:rPr>
          <w:b/>
          <w:i/>
        </w:rPr>
        <w:t>Chemia Nowej Ery</w:t>
      </w:r>
      <w:r w:rsidRPr="0036342C">
        <w:rPr>
          <w:b/>
          <w:i/>
        </w:rPr>
        <w:t>.</w:t>
      </w:r>
    </w:p>
    <w:p w14:paraId="6DED8286" w14:textId="77777777" w:rsidR="0073066F" w:rsidRDefault="0073066F" w:rsidP="00A4011E">
      <w:pPr>
        <w:rPr>
          <w:bCs/>
        </w:rPr>
      </w:pPr>
    </w:p>
    <w:p w14:paraId="7120F6BC" w14:textId="5869B2CC" w:rsidR="003A3958" w:rsidRDefault="003A3958" w:rsidP="00A4011E">
      <w:pPr>
        <w:rPr>
          <w:b/>
        </w:rPr>
      </w:pPr>
      <w:r w:rsidRPr="00172242">
        <w:rPr>
          <w:b/>
        </w:rPr>
        <w:t>PÓŁROCZE</w:t>
      </w:r>
      <w:r w:rsidR="00172242">
        <w:rPr>
          <w:b/>
        </w:rPr>
        <w:t xml:space="preserve"> I.</w:t>
      </w:r>
    </w:p>
    <w:p w14:paraId="3C981909" w14:textId="77777777" w:rsidR="00C15680" w:rsidRDefault="00C15680" w:rsidP="00A4011E">
      <w:pPr>
        <w:rPr>
          <w:bCs/>
        </w:rPr>
      </w:pPr>
    </w:p>
    <w:p w14:paraId="6502AB9E" w14:textId="77777777" w:rsidR="003A3958" w:rsidRDefault="003A3958" w:rsidP="003A3958">
      <w:pPr>
        <w:rPr>
          <w:b/>
          <w:bCs/>
        </w:rPr>
      </w:pPr>
      <w:r>
        <w:rPr>
          <w:b/>
          <w:bCs/>
        </w:rPr>
        <w:t xml:space="preserve">Dział 1. </w:t>
      </w:r>
      <w:r w:rsidRPr="004413CF">
        <w:rPr>
          <w:b/>
          <w:bCs/>
        </w:rPr>
        <w:t>Substancje i ich przemiany</w:t>
      </w:r>
    </w:p>
    <w:p w14:paraId="0F3EF0C3" w14:textId="77777777" w:rsidR="00C15680" w:rsidRDefault="00C15680" w:rsidP="003A3958">
      <w:pPr>
        <w:rPr>
          <w:b/>
          <w:bCs/>
        </w:rPr>
      </w:pPr>
    </w:p>
    <w:tbl>
      <w:tblPr>
        <w:tblStyle w:val="Tabela-Siatka"/>
        <w:tblW w:w="14049" w:type="dxa"/>
        <w:tblLook w:val="04A0" w:firstRow="1" w:lastRow="0" w:firstColumn="1" w:lastColumn="0" w:noHBand="0" w:noVBand="1"/>
      </w:tblPr>
      <w:tblGrid>
        <w:gridCol w:w="3111"/>
        <w:gridCol w:w="2734"/>
        <w:gridCol w:w="2734"/>
        <w:gridCol w:w="2735"/>
        <w:gridCol w:w="2735"/>
      </w:tblGrid>
      <w:tr w:rsidR="003A3958" w14:paraId="3E82BFCC" w14:textId="77777777" w:rsidTr="00971DEC">
        <w:trPr>
          <w:trHeight w:val="804"/>
        </w:trPr>
        <w:tc>
          <w:tcPr>
            <w:tcW w:w="3111" w:type="dxa"/>
            <w:tcBorders>
              <w:bottom w:val="single" w:sz="4" w:space="0" w:color="auto"/>
            </w:tcBorders>
          </w:tcPr>
          <w:p w14:paraId="690E0FE9" w14:textId="77777777" w:rsidR="003A3958" w:rsidRPr="00D6323E" w:rsidRDefault="003A3958" w:rsidP="00A4011E">
            <w:pPr>
              <w:rPr>
                <w:bCs/>
              </w:rPr>
            </w:pPr>
            <w:r w:rsidRPr="00D6323E">
              <w:rPr>
                <w:bCs/>
              </w:rPr>
              <w:t>Ocena dopuszczająca</w:t>
            </w:r>
          </w:p>
          <w:p w14:paraId="4EA82133" w14:textId="36CD63FF" w:rsidR="003A3958" w:rsidRPr="00D6323E" w:rsidRDefault="003A3958" w:rsidP="00A4011E">
            <w:pPr>
              <w:rPr>
                <w:bCs/>
              </w:rPr>
            </w:pPr>
            <w:r w:rsidRPr="00D6323E">
              <w:rPr>
                <w:bCs/>
              </w:rPr>
              <w:t>[1]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323DB5F5" w14:textId="77777777" w:rsidR="006702DC" w:rsidRPr="00D6323E" w:rsidRDefault="003A3958" w:rsidP="00A4011E">
            <w:pPr>
              <w:rPr>
                <w:bCs/>
              </w:rPr>
            </w:pPr>
            <w:r w:rsidRPr="00D6323E">
              <w:rPr>
                <w:bCs/>
              </w:rPr>
              <w:t>Ocena dostateczna</w:t>
            </w:r>
          </w:p>
          <w:p w14:paraId="230E6F15" w14:textId="1E11F701" w:rsidR="003A3958" w:rsidRPr="00D6323E" w:rsidRDefault="003A3958" w:rsidP="00A4011E">
            <w:pPr>
              <w:rPr>
                <w:bCs/>
              </w:rPr>
            </w:pPr>
            <w:r w:rsidRPr="00D6323E">
              <w:rPr>
                <w:bCs/>
              </w:rPr>
              <w:t xml:space="preserve"> [1+2]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695FDF9A" w14:textId="77777777" w:rsidR="006702DC" w:rsidRPr="00D6323E" w:rsidRDefault="003A3958" w:rsidP="00A4011E">
            <w:pPr>
              <w:rPr>
                <w:bCs/>
              </w:rPr>
            </w:pPr>
            <w:r w:rsidRPr="00D6323E">
              <w:rPr>
                <w:bCs/>
              </w:rPr>
              <w:t>Ocena dobra</w:t>
            </w:r>
          </w:p>
          <w:p w14:paraId="7BC82C07" w14:textId="4A458DDB" w:rsidR="003A3958" w:rsidRPr="00D6323E" w:rsidRDefault="003A3958" w:rsidP="00A4011E">
            <w:pPr>
              <w:rPr>
                <w:bCs/>
              </w:rPr>
            </w:pPr>
            <w:r w:rsidRPr="00D6323E">
              <w:rPr>
                <w:bCs/>
              </w:rPr>
              <w:t xml:space="preserve"> [1+2+3]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14:paraId="494DF99C" w14:textId="08C5C852" w:rsidR="003A3958" w:rsidRPr="00D6323E" w:rsidRDefault="003A3958" w:rsidP="00A4011E">
            <w:pPr>
              <w:rPr>
                <w:bCs/>
              </w:rPr>
            </w:pPr>
            <w:r w:rsidRPr="00D6323E">
              <w:rPr>
                <w:bCs/>
              </w:rPr>
              <w:t>Ocena bardzo dobra [1+2+3+4]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14:paraId="4F6DB342" w14:textId="5737F7E4" w:rsidR="003A3958" w:rsidRPr="00D6323E" w:rsidRDefault="003A3958" w:rsidP="00A4011E">
            <w:pPr>
              <w:rPr>
                <w:bCs/>
              </w:rPr>
            </w:pPr>
            <w:r w:rsidRPr="00D6323E">
              <w:rPr>
                <w:bCs/>
              </w:rPr>
              <w:t>Ocena celująca [1+2+3+4+5]</w:t>
            </w:r>
          </w:p>
        </w:tc>
      </w:tr>
      <w:tr w:rsidR="006702DC" w14:paraId="67712B8C" w14:textId="77777777" w:rsidTr="00971DEC">
        <w:trPr>
          <w:trHeight w:val="804"/>
        </w:trPr>
        <w:tc>
          <w:tcPr>
            <w:tcW w:w="3111" w:type="dxa"/>
            <w:tcBorders>
              <w:top w:val="single" w:sz="4" w:space="0" w:color="auto"/>
            </w:tcBorders>
          </w:tcPr>
          <w:p w14:paraId="42050129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6"/>
              </w:rPr>
            </w:pPr>
            <w:r w:rsidRPr="006702DC">
              <w:rPr>
                <w:color w:val="000000"/>
                <w:spacing w:val="-6"/>
              </w:rPr>
              <w:t>Uczeń:</w:t>
            </w:r>
          </w:p>
          <w:p w14:paraId="550A59EF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t>– zalicza chemię do nauk przyrodniczych</w:t>
            </w:r>
          </w:p>
          <w:p w14:paraId="09291014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t xml:space="preserve">– </w:t>
            </w:r>
            <w:r w:rsidRPr="006702DC">
              <w:rPr>
                <w:color w:val="000000"/>
                <w:spacing w:val="-1"/>
              </w:rPr>
              <w:t>stosuje zasady bezpieczeństwa obowiązujące</w:t>
            </w:r>
            <w:r w:rsidRPr="006702DC">
              <w:t xml:space="preserve"> </w:t>
            </w:r>
            <w:r w:rsidRPr="006702DC">
              <w:rPr>
                <w:color w:val="000000"/>
                <w:spacing w:val="-1"/>
              </w:rPr>
              <w:t>w pracowni chemicznej</w:t>
            </w:r>
          </w:p>
          <w:p w14:paraId="075A721C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6702DC">
              <w:t xml:space="preserve">– </w:t>
            </w:r>
            <w:r w:rsidRPr="006702DC">
              <w:rPr>
                <w:color w:val="000000"/>
                <w:spacing w:val="-4"/>
              </w:rPr>
              <w:t>nazywa wybrane elementy szkła i sprzętu laboratoryjnego</w:t>
            </w:r>
            <w:r w:rsidRPr="006702DC">
              <w:t xml:space="preserve"> oraz</w:t>
            </w:r>
            <w:r w:rsidRPr="006702DC">
              <w:rPr>
                <w:color w:val="000000"/>
                <w:spacing w:val="-2"/>
              </w:rPr>
              <w:t xml:space="preserve"> określa ich przeznaczenie</w:t>
            </w:r>
          </w:p>
          <w:p w14:paraId="33D86168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rPr>
                <w:color w:val="000000"/>
                <w:spacing w:val="-2"/>
              </w:rPr>
              <w:t>– zna sposoby opisywania doświadczeń chemicznych</w:t>
            </w:r>
          </w:p>
          <w:p w14:paraId="0F1DA654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6702DC">
              <w:t xml:space="preserve">– </w:t>
            </w:r>
            <w:r w:rsidRPr="006702DC">
              <w:rPr>
                <w:color w:val="000000"/>
                <w:spacing w:val="-2"/>
              </w:rPr>
              <w:t>opisuje właściwości substancji będących głównymi składnikami produktów stosowanych na co dzień</w:t>
            </w:r>
          </w:p>
          <w:p w14:paraId="7F82AC4B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6702DC">
              <w:rPr>
                <w:color w:val="000000"/>
                <w:spacing w:val="-2"/>
              </w:rPr>
              <w:t xml:space="preserve">– definiuje pojęcie </w:t>
            </w:r>
            <w:r w:rsidRPr="006702DC">
              <w:rPr>
                <w:i/>
                <w:color w:val="000000"/>
                <w:spacing w:val="-2"/>
              </w:rPr>
              <w:t>gęstość</w:t>
            </w:r>
          </w:p>
          <w:p w14:paraId="5318B9E6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6702DC">
              <w:rPr>
                <w:color w:val="000000"/>
                <w:spacing w:val="-2"/>
              </w:rPr>
              <w:t>– podaje wzór na gęstość</w:t>
            </w:r>
          </w:p>
          <w:p w14:paraId="76A081BF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i/>
                <w:color w:val="000000"/>
                <w:spacing w:val="-2"/>
              </w:rPr>
            </w:pPr>
            <w:r w:rsidRPr="006702DC">
              <w:t xml:space="preserve">– </w:t>
            </w:r>
            <w:r w:rsidRPr="006702DC">
              <w:rPr>
                <w:color w:val="000000"/>
                <w:spacing w:val="-2"/>
              </w:rPr>
              <w:t xml:space="preserve">przeprowadza proste obliczenia z wykorzystaniem </w:t>
            </w:r>
            <w:r w:rsidRPr="006702DC">
              <w:rPr>
                <w:color w:val="000000"/>
                <w:spacing w:val="-2"/>
              </w:rPr>
              <w:lastRenderedPageBreak/>
              <w:t>pojęć</w:t>
            </w:r>
            <w:r w:rsidRPr="006702DC">
              <w:rPr>
                <w:i/>
                <w:color w:val="000000"/>
                <w:spacing w:val="-2"/>
              </w:rPr>
              <w:t xml:space="preserve"> masa</w:t>
            </w:r>
            <w:r w:rsidRPr="006702DC">
              <w:rPr>
                <w:color w:val="000000"/>
                <w:spacing w:val="-2"/>
              </w:rPr>
              <w:t xml:space="preserve">, </w:t>
            </w:r>
            <w:r w:rsidRPr="006702DC">
              <w:rPr>
                <w:i/>
                <w:color w:val="000000"/>
                <w:spacing w:val="-2"/>
              </w:rPr>
              <w:t>gęstość</w:t>
            </w:r>
            <w:r w:rsidRPr="006702DC">
              <w:rPr>
                <w:color w:val="000000"/>
                <w:spacing w:val="-2"/>
              </w:rPr>
              <w:t xml:space="preserve">, </w:t>
            </w:r>
            <w:r w:rsidRPr="006702DC">
              <w:rPr>
                <w:i/>
                <w:color w:val="000000"/>
                <w:spacing w:val="-2"/>
              </w:rPr>
              <w:t>objętość</w:t>
            </w:r>
          </w:p>
          <w:p w14:paraId="069E6A63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i/>
                <w:color w:val="000000"/>
                <w:spacing w:val="-2"/>
              </w:rPr>
            </w:pPr>
            <w:r w:rsidRPr="006702DC">
              <w:rPr>
                <w:color w:val="000000"/>
                <w:spacing w:val="-2"/>
              </w:rPr>
              <w:t>– wymienia jednostki gęstości</w:t>
            </w:r>
          </w:p>
          <w:p w14:paraId="0663FDF5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t>– odróżnia właściwości fizyczne od chemicznych</w:t>
            </w:r>
          </w:p>
          <w:p w14:paraId="45125700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i/>
              </w:rPr>
            </w:pPr>
            <w:r w:rsidRPr="006702DC">
              <w:t xml:space="preserve">– </w:t>
            </w:r>
            <w:r w:rsidRPr="006702DC">
              <w:rPr>
                <w:color w:val="000000"/>
                <w:spacing w:val="-2"/>
              </w:rPr>
              <w:t xml:space="preserve">definiuje pojęcie </w:t>
            </w:r>
            <w:r w:rsidRPr="006702DC">
              <w:rPr>
                <w:i/>
                <w:color w:val="000000"/>
                <w:spacing w:val="-2"/>
              </w:rPr>
              <w:t>mieszanina substancji</w:t>
            </w:r>
          </w:p>
          <w:p w14:paraId="6BA08146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t xml:space="preserve">– </w:t>
            </w:r>
            <w:r w:rsidRPr="006702DC">
              <w:rPr>
                <w:color w:val="000000"/>
                <w:spacing w:val="-2"/>
              </w:rPr>
              <w:t>opisuje cechy mieszanin</w:t>
            </w:r>
            <w:r w:rsidRPr="006702DC">
              <w:t xml:space="preserve"> </w:t>
            </w:r>
            <w:r w:rsidRPr="006702DC">
              <w:rPr>
                <w:color w:val="000000"/>
                <w:spacing w:val="-3"/>
              </w:rPr>
              <w:t xml:space="preserve">jednorodnych </w:t>
            </w:r>
            <w:r w:rsidRPr="006702DC">
              <w:t>i </w:t>
            </w:r>
            <w:r w:rsidRPr="006702DC">
              <w:rPr>
                <w:color w:val="000000"/>
                <w:spacing w:val="-3"/>
              </w:rPr>
              <w:t>niejednorodnych</w:t>
            </w:r>
          </w:p>
          <w:p w14:paraId="078C5850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t xml:space="preserve">– </w:t>
            </w:r>
            <w:r w:rsidRPr="006702DC">
              <w:rPr>
                <w:color w:val="000000"/>
                <w:spacing w:val="-1"/>
              </w:rPr>
              <w:t>podaje przykłady mieszanin</w:t>
            </w:r>
          </w:p>
          <w:p w14:paraId="2E24AE89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6702DC">
              <w:t xml:space="preserve">– </w:t>
            </w:r>
            <w:r w:rsidRPr="006702DC">
              <w:rPr>
                <w:color w:val="000000"/>
                <w:spacing w:val="-2"/>
              </w:rPr>
              <w:t>opisuje proste metody</w:t>
            </w:r>
            <w:r w:rsidRPr="006702DC">
              <w:t xml:space="preserve"> </w:t>
            </w:r>
            <w:r w:rsidRPr="006702DC">
              <w:rPr>
                <w:color w:val="000000"/>
                <w:spacing w:val="-3"/>
              </w:rPr>
              <w:t>rozdzielania mieszanin na składniki</w:t>
            </w:r>
          </w:p>
          <w:p w14:paraId="50487D75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6702DC">
              <w:t xml:space="preserve">– </w:t>
            </w:r>
            <w:r w:rsidRPr="006702DC">
              <w:rPr>
                <w:color w:val="000000"/>
                <w:spacing w:val="1"/>
              </w:rPr>
              <w:t xml:space="preserve">definiuje pojęcia </w:t>
            </w:r>
            <w:r w:rsidRPr="006702DC">
              <w:rPr>
                <w:i/>
                <w:color w:val="000000"/>
                <w:spacing w:val="1"/>
              </w:rPr>
              <w:t>zjawisko fizyczne</w:t>
            </w:r>
            <w:r w:rsidRPr="006702DC">
              <w:t xml:space="preserve"> </w:t>
            </w:r>
            <w:r w:rsidRPr="006702DC">
              <w:rPr>
                <w:color w:val="000000"/>
                <w:spacing w:val="-3"/>
              </w:rPr>
              <w:t>i </w:t>
            </w:r>
            <w:r w:rsidRPr="006702DC">
              <w:rPr>
                <w:i/>
                <w:color w:val="000000"/>
                <w:spacing w:val="-3"/>
              </w:rPr>
              <w:t>reakcja chemiczna</w:t>
            </w:r>
          </w:p>
          <w:p w14:paraId="0801DA7B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i/>
                <w:color w:val="000000"/>
                <w:spacing w:val="-3"/>
              </w:rPr>
            </w:pPr>
            <w:r w:rsidRPr="006702DC">
              <w:t xml:space="preserve">– </w:t>
            </w:r>
            <w:r w:rsidRPr="006702DC">
              <w:rPr>
                <w:color w:val="000000"/>
              </w:rPr>
              <w:t xml:space="preserve">definiuje pojęcia </w:t>
            </w:r>
            <w:r w:rsidRPr="006702DC">
              <w:rPr>
                <w:i/>
                <w:color w:val="000000"/>
              </w:rPr>
              <w:t xml:space="preserve">pierwiastek chemiczny </w:t>
            </w:r>
            <w:r w:rsidRPr="006702DC">
              <w:rPr>
                <w:color w:val="000000"/>
              </w:rPr>
              <w:t>i </w:t>
            </w:r>
            <w:r w:rsidRPr="006702DC">
              <w:rPr>
                <w:i/>
                <w:color w:val="000000"/>
              </w:rPr>
              <w:t>związek</w:t>
            </w:r>
            <w:r w:rsidRPr="006702DC">
              <w:rPr>
                <w:i/>
              </w:rPr>
              <w:t xml:space="preserve"> </w:t>
            </w:r>
            <w:r w:rsidRPr="006702DC">
              <w:rPr>
                <w:i/>
                <w:color w:val="000000"/>
                <w:spacing w:val="-3"/>
              </w:rPr>
              <w:t>chemiczny</w:t>
            </w:r>
          </w:p>
          <w:p w14:paraId="4A276684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t xml:space="preserve">– </w:t>
            </w:r>
            <w:r w:rsidRPr="006702DC">
              <w:rPr>
                <w:color w:val="000000"/>
                <w:spacing w:val="-2"/>
              </w:rPr>
              <w:t>dzieli substancje</w:t>
            </w:r>
            <w:r w:rsidRPr="006702DC">
              <w:t xml:space="preserve"> </w:t>
            </w:r>
            <w:r w:rsidRPr="006702DC">
              <w:rPr>
                <w:color w:val="000000"/>
                <w:spacing w:val="-1"/>
              </w:rPr>
              <w:t>chemiczne na proste i złożone oraz na pierwiastki</w:t>
            </w:r>
            <w:r w:rsidRPr="006702DC">
              <w:t xml:space="preserve"> </w:t>
            </w:r>
            <w:r w:rsidRPr="006702DC">
              <w:rPr>
                <w:color w:val="000000"/>
                <w:spacing w:val="-1"/>
              </w:rPr>
              <w:t>i związki chemiczne</w:t>
            </w:r>
          </w:p>
          <w:p w14:paraId="6494BAE1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t xml:space="preserve">– </w:t>
            </w:r>
            <w:r w:rsidRPr="006702DC">
              <w:rPr>
                <w:color w:val="000000"/>
                <w:spacing w:val="1"/>
              </w:rPr>
              <w:t>podaje przykłady związków</w:t>
            </w:r>
            <w:r w:rsidRPr="006702DC">
              <w:t xml:space="preserve"> </w:t>
            </w:r>
            <w:r w:rsidRPr="006702DC">
              <w:rPr>
                <w:color w:val="000000"/>
                <w:spacing w:val="-3"/>
              </w:rPr>
              <w:t>chemicznych</w:t>
            </w:r>
          </w:p>
          <w:p w14:paraId="38D23D47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t xml:space="preserve">– </w:t>
            </w:r>
            <w:r w:rsidRPr="006702DC">
              <w:rPr>
                <w:color w:val="000000"/>
              </w:rPr>
              <w:t xml:space="preserve">dzieli pierwiastki chemiczne na </w:t>
            </w:r>
            <w:r w:rsidRPr="006702DC">
              <w:rPr>
                <w:color w:val="000000"/>
                <w:spacing w:val="-3"/>
              </w:rPr>
              <w:t>metale i niemetale</w:t>
            </w:r>
          </w:p>
          <w:p w14:paraId="7485AA13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6702DC">
              <w:t xml:space="preserve">– </w:t>
            </w:r>
            <w:r w:rsidRPr="006702DC">
              <w:rPr>
                <w:color w:val="000000"/>
              </w:rPr>
              <w:t xml:space="preserve">podaje przykłady pierwiastków </w:t>
            </w:r>
            <w:r w:rsidRPr="006702DC">
              <w:t xml:space="preserve">chemicznych </w:t>
            </w:r>
            <w:r w:rsidRPr="006702DC">
              <w:rPr>
                <w:color w:val="000000"/>
                <w:spacing w:val="-2"/>
              </w:rPr>
              <w:t>(metali i niemetali)</w:t>
            </w:r>
          </w:p>
          <w:p w14:paraId="46DAA093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lastRenderedPageBreak/>
              <w:t>– odróżnia metale i niemetale na podstawie ich właściwości</w:t>
            </w:r>
          </w:p>
          <w:p w14:paraId="464C0583" w14:textId="4C4F030A" w:rsidR="006702DC" w:rsidRPr="006702DC" w:rsidRDefault="006702DC" w:rsidP="006702DC">
            <w:r w:rsidRPr="006702DC">
              <w:t xml:space="preserve">– </w:t>
            </w:r>
            <w:r w:rsidRPr="006702DC">
              <w:rPr>
                <w:color w:val="000000"/>
                <w:spacing w:val="-2"/>
              </w:rPr>
              <w:t>posługuje się symbolami chemicznymi pierwiastków (H, O, N, Cl, S, C, P, Si, Na, K, Ca, Mg, Fe, Zn, Cu, Al, Pb, Ag, Ba, I)</w:t>
            </w:r>
          </w:p>
        </w:tc>
        <w:tc>
          <w:tcPr>
            <w:tcW w:w="2734" w:type="dxa"/>
            <w:tcBorders>
              <w:top w:val="single" w:sz="4" w:space="0" w:color="auto"/>
            </w:tcBorders>
          </w:tcPr>
          <w:p w14:paraId="181B0119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  <w:spacing w:val="-5"/>
              </w:rPr>
            </w:pPr>
            <w:r w:rsidRPr="006702DC">
              <w:rPr>
                <w:color w:val="000000"/>
                <w:spacing w:val="-5"/>
              </w:rPr>
              <w:lastRenderedPageBreak/>
              <w:t>Uczeń:</w:t>
            </w:r>
          </w:p>
          <w:p w14:paraId="5F05D2EE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>– omawia, czym zajmuje się</w:t>
            </w:r>
            <w:r w:rsidRPr="006702DC">
              <w:rPr>
                <w:color w:val="000000"/>
                <w:spacing w:val="-5"/>
              </w:rPr>
              <w:t xml:space="preserve"> chemia</w:t>
            </w:r>
          </w:p>
          <w:p w14:paraId="7D79CCCC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1"/>
              </w:rPr>
              <w:t>wyjaśnia, dlaczego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4"/>
              </w:rPr>
              <w:t xml:space="preserve">chemia jest nauką </w:t>
            </w:r>
            <w:r w:rsidRPr="006702DC">
              <w:rPr>
                <w:color w:val="000000"/>
                <w:spacing w:val="-2"/>
              </w:rPr>
              <w:t>przydatną ludziom</w:t>
            </w:r>
          </w:p>
          <w:p w14:paraId="44B2B43B" w14:textId="77777777" w:rsidR="006702DC" w:rsidRPr="006702DC" w:rsidRDefault="006702DC" w:rsidP="006702DC">
            <w:pPr>
              <w:shd w:val="clear" w:color="auto" w:fill="FFFFFF"/>
              <w:tabs>
                <w:tab w:val="left" w:pos="188"/>
              </w:tabs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>– wyjaśnia, czym są obserwacje, a czym wnioski z doświadczenia</w:t>
            </w:r>
          </w:p>
          <w:p w14:paraId="16B91AAC" w14:textId="77777777" w:rsidR="006702DC" w:rsidRPr="006702DC" w:rsidRDefault="006702DC" w:rsidP="006702DC">
            <w:pPr>
              <w:shd w:val="clear" w:color="auto" w:fill="FFFFFF"/>
              <w:tabs>
                <w:tab w:val="left" w:pos="188"/>
              </w:tabs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>– przelicza jednostki (masy, objętości, gęstości)</w:t>
            </w:r>
          </w:p>
          <w:p w14:paraId="5640E6CA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  <w:spacing w:val="-3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1"/>
              </w:rPr>
              <w:t xml:space="preserve">wyjaśnia, czym ciało fizyczne różni się </w:t>
            </w:r>
            <w:r w:rsidRPr="006702DC">
              <w:rPr>
                <w:color w:val="000000"/>
                <w:spacing w:val="-3"/>
              </w:rPr>
              <w:t>od substancji</w:t>
            </w:r>
          </w:p>
          <w:p w14:paraId="12E2B6F7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>– opisuje właściwości substancji</w:t>
            </w:r>
          </w:p>
          <w:p w14:paraId="1E91E492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 xml:space="preserve">– wymienia i wyjaśnia podstawowe </w:t>
            </w:r>
            <w:r w:rsidRPr="006702DC">
              <w:rPr>
                <w:color w:val="000000"/>
                <w:spacing w:val="-3"/>
              </w:rPr>
              <w:t>sposoby rozdzielania</w:t>
            </w:r>
            <w:r w:rsidRPr="006702DC">
              <w:rPr>
                <w:color w:val="000000"/>
                <w:spacing w:val="-2"/>
              </w:rPr>
              <w:t xml:space="preserve"> </w:t>
            </w:r>
            <w:r w:rsidRPr="006702DC">
              <w:rPr>
                <w:color w:val="000000"/>
                <w:spacing w:val="-3"/>
              </w:rPr>
              <w:t>mieszanin na składniki</w:t>
            </w:r>
          </w:p>
          <w:p w14:paraId="5DFA696A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lastRenderedPageBreak/>
              <w:t xml:space="preserve">– </w:t>
            </w:r>
            <w:r w:rsidRPr="006702DC">
              <w:rPr>
                <w:color w:val="000000"/>
                <w:spacing w:val="-2"/>
              </w:rPr>
              <w:t>sporządza mieszaninę</w:t>
            </w:r>
          </w:p>
          <w:p w14:paraId="6AAAE012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1"/>
              </w:rPr>
              <w:t>dobiera metodę rozdzielania mieszaniny na składniki</w:t>
            </w:r>
          </w:p>
          <w:p w14:paraId="38630734" w14:textId="77777777" w:rsidR="006702DC" w:rsidRPr="006702DC" w:rsidRDefault="006702DC" w:rsidP="006702DC">
            <w:pPr>
              <w:shd w:val="clear" w:color="auto" w:fill="FFFFFF"/>
              <w:tabs>
                <w:tab w:val="left" w:pos="166"/>
              </w:tabs>
              <w:ind w:left="125" w:hanging="125"/>
              <w:rPr>
                <w:color w:val="000000"/>
                <w:spacing w:val="-3"/>
              </w:rPr>
            </w:pPr>
            <w:r w:rsidRPr="006702DC">
              <w:rPr>
                <w:color w:val="000000"/>
              </w:rPr>
              <w:t xml:space="preserve">– opisuje i porównuje </w:t>
            </w:r>
            <w:r w:rsidRPr="006702DC">
              <w:rPr>
                <w:color w:val="000000"/>
                <w:spacing w:val="-1"/>
              </w:rPr>
              <w:t>zjawisko fizyczne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3"/>
              </w:rPr>
              <w:t>i reakcję chemiczną</w:t>
            </w:r>
          </w:p>
          <w:p w14:paraId="4A18289C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3"/>
              </w:rPr>
              <w:t>projektuje doświadczenia ilustrujące zjawisko fizyczne i reakcję chemiczną</w:t>
            </w:r>
          </w:p>
          <w:p w14:paraId="1BDAD6E5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 xml:space="preserve">– definiuje pojęcie </w:t>
            </w:r>
            <w:r w:rsidRPr="006702DC">
              <w:rPr>
                <w:i/>
                <w:color w:val="000000"/>
              </w:rPr>
              <w:t>stopy metali</w:t>
            </w:r>
          </w:p>
          <w:p w14:paraId="3572CA16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 xml:space="preserve">– podaje przykłady zjawisk </w:t>
            </w:r>
            <w:r w:rsidRPr="006702DC">
              <w:rPr>
                <w:color w:val="000000"/>
                <w:spacing w:val="-2"/>
              </w:rPr>
              <w:t>fizycznych i reakcji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4"/>
              </w:rPr>
              <w:t>chemicznych zachodzących w otoczeniu człowieka</w:t>
            </w:r>
          </w:p>
          <w:p w14:paraId="0FBF7EFE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1"/>
              </w:rPr>
              <w:t>wyjaśnia potrzebę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1"/>
              </w:rPr>
              <w:t xml:space="preserve">wprowadzenia symboli </w:t>
            </w:r>
            <w:r w:rsidRPr="006702DC">
              <w:rPr>
                <w:color w:val="000000"/>
                <w:spacing w:val="-4"/>
              </w:rPr>
              <w:t>chemicznych</w:t>
            </w:r>
          </w:p>
          <w:p w14:paraId="40779750" w14:textId="77777777" w:rsidR="006702DC" w:rsidRPr="006702DC" w:rsidRDefault="006702DC" w:rsidP="006702DC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  <w:spacing w:val="-1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1"/>
              </w:rPr>
              <w:t>rozpoznaje pierwiastki i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1"/>
              </w:rPr>
              <w:t>związki chemiczne</w:t>
            </w:r>
          </w:p>
          <w:p w14:paraId="6D7C4C0D" w14:textId="46F4A504" w:rsidR="006702DC" w:rsidRPr="006702DC" w:rsidRDefault="006702DC" w:rsidP="006702DC">
            <w:r w:rsidRPr="006702DC">
              <w:rPr>
                <w:color w:val="000000"/>
              </w:rPr>
              <w:t>– wyjaśnia różnicę między pierwiastkiem, związkiem chemicznym i mieszaniną</w:t>
            </w:r>
          </w:p>
        </w:tc>
        <w:tc>
          <w:tcPr>
            <w:tcW w:w="2734" w:type="dxa"/>
            <w:tcBorders>
              <w:top w:val="single" w:sz="4" w:space="0" w:color="auto"/>
            </w:tcBorders>
          </w:tcPr>
          <w:p w14:paraId="128A2B88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6702DC">
              <w:rPr>
                <w:color w:val="000000"/>
                <w:spacing w:val="-6"/>
              </w:rPr>
              <w:lastRenderedPageBreak/>
              <w:t>Uczeń:</w:t>
            </w:r>
          </w:p>
          <w:p w14:paraId="59B4C45D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3"/>
              </w:rPr>
              <w:t>podaje zastosowania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5"/>
              </w:rPr>
              <w:t>wybranego</w:t>
            </w:r>
            <w:r w:rsidRPr="006702DC">
              <w:rPr>
                <w:color w:val="000000"/>
                <w:spacing w:val="-3"/>
              </w:rPr>
              <w:t xml:space="preserve"> szkła i sprzętu laboratoryjnego</w:t>
            </w:r>
          </w:p>
          <w:p w14:paraId="06DE1A53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2"/>
              </w:rPr>
              <w:t>identyfikuje substancje na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2"/>
              </w:rPr>
              <w:t>podstawie podanych właściwość</w:t>
            </w:r>
          </w:p>
          <w:p w14:paraId="11A4A345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4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2"/>
              </w:rPr>
              <w:t>podaje sposób rozdzielenia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4"/>
              </w:rPr>
              <w:t>wskazanej mieszaniny na składniki</w:t>
            </w:r>
          </w:p>
          <w:p w14:paraId="74183B9F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>– wskazuje różnice między właściwościami fizycznymi składników mieszaniny, które umożliwiają jej rozdzielenie</w:t>
            </w:r>
          </w:p>
          <w:p w14:paraId="60B42D62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2"/>
              </w:rPr>
              <w:t xml:space="preserve">projektuje </w:t>
            </w:r>
            <w:r w:rsidRPr="006702DC">
              <w:rPr>
                <w:color w:val="000000"/>
                <w:spacing w:val="-3"/>
              </w:rPr>
              <w:t>doświadczenia ilustrujące</w:t>
            </w:r>
            <w:r w:rsidRPr="006702DC">
              <w:rPr>
                <w:color w:val="000000"/>
              </w:rPr>
              <w:t xml:space="preserve"> reakcję</w:t>
            </w:r>
            <w:r w:rsidRPr="006702DC">
              <w:rPr>
                <w:color w:val="000000"/>
                <w:spacing w:val="-3"/>
              </w:rPr>
              <w:t xml:space="preserve"> chemiczną i formułuje wnioski</w:t>
            </w:r>
          </w:p>
          <w:p w14:paraId="7B3DF4B8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lastRenderedPageBreak/>
              <w:t xml:space="preserve">– wskazuje w podanych </w:t>
            </w:r>
            <w:r w:rsidRPr="006702DC">
              <w:rPr>
                <w:color w:val="000000"/>
                <w:spacing w:val="-3"/>
              </w:rPr>
              <w:t>przykładach reakcję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1"/>
              </w:rPr>
              <w:t>chemiczną i zjawisko fizyczne</w:t>
            </w:r>
          </w:p>
          <w:p w14:paraId="12E23B2C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1"/>
              </w:rPr>
              <w:t>wskazuje wśród różnych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4"/>
              </w:rPr>
              <w:t>substancji mieszaninę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1"/>
              </w:rPr>
              <w:t>i związek chemiczny</w:t>
            </w:r>
          </w:p>
          <w:p w14:paraId="0C04B212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6702DC">
              <w:rPr>
                <w:color w:val="000000"/>
              </w:rPr>
              <w:t xml:space="preserve">– wyjaśnia różnicę między </w:t>
            </w:r>
            <w:r w:rsidRPr="006702DC">
              <w:rPr>
                <w:color w:val="000000"/>
                <w:spacing w:val="-2"/>
              </w:rPr>
              <w:t>mieszaniną a związkiem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3"/>
              </w:rPr>
              <w:t>chemicznym</w:t>
            </w:r>
          </w:p>
          <w:p w14:paraId="2B302106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6702DC">
              <w:rPr>
                <w:color w:val="000000"/>
              </w:rPr>
              <w:t xml:space="preserve">– odszukuje w układzie </w:t>
            </w:r>
            <w:r w:rsidRPr="006702DC">
              <w:rPr>
                <w:color w:val="000000"/>
                <w:spacing w:val="-2"/>
              </w:rPr>
              <w:t>okresowym pierwiastków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3"/>
              </w:rPr>
              <w:t>podane pierwiastki chemiczne</w:t>
            </w:r>
          </w:p>
          <w:p w14:paraId="706FBDC4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1"/>
              </w:rPr>
              <w:t>opisuje doświadczenia</w:t>
            </w:r>
            <w:r w:rsidRPr="006702DC">
              <w:rPr>
                <w:color w:val="000000"/>
              </w:rPr>
              <w:t xml:space="preserve"> </w:t>
            </w:r>
            <w:r w:rsidRPr="006702DC">
              <w:rPr>
                <w:color w:val="000000"/>
                <w:spacing w:val="-1"/>
              </w:rPr>
              <w:t>wykonywane na lekcji</w:t>
            </w:r>
          </w:p>
          <w:p w14:paraId="09CFF933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6702DC">
              <w:rPr>
                <w:color w:val="000000"/>
              </w:rPr>
              <w:t xml:space="preserve">– </w:t>
            </w:r>
            <w:r w:rsidRPr="006702DC">
              <w:rPr>
                <w:color w:val="000000"/>
                <w:spacing w:val="-1"/>
              </w:rPr>
              <w:t>przeprowadza wybrane doświadczenia</w:t>
            </w:r>
          </w:p>
          <w:p w14:paraId="547E8A47" w14:textId="77777777" w:rsidR="006702DC" w:rsidRPr="006702DC" w:rsidRDefault="006702DC" w:rsidP="006702DC"/>
        </w:tc>
        <w:tc>
          <w:tcPr>
            <w:tcW w:w="2735" w:type="dxa"/>
            <w:tcBorders>
              <w:top w:val="single" w:sz="4" w:space="0" w:color="auto"/>
            </w:tcBorders>
          </w:tcPr>
          <w:p w14:paraId="552D64DC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rPr>
                <w:color w:val="000000"/>
                <w:spacing w:val="-6"/>
              </w:rPr>
              <w:lastRenderedPageBreak/>
              <w:t>Uczeń:</w:t>
            </w:r>
          </w:p>
          <w:p w14:paraId="49833DAA" w14:textId="77777777" w:rsidR="006702DC" w:rsidRPr="006702DC" w:rsidRDefault="006702DC" w:rsidP="006702DC">
            <w:pPr>
              <w:shd w:val="clear" w:color="auto" w:fill="FFFFFF"/>
              <w:tabs>
                <w:tab w:val="left" w:pos="188"/>
              </w:tabs>
              <w:spacing w:line="197" w:lineRule="exact"/>
              <w:ind w:left="125" w:hanging="125"/>
            </w:pPr>
            <w:r w:rsidRPr="006702DC">
              <w:t>– omawia podział</w:t>
            </w:r>
            <w:r w:rsidRPr="006702DC">
              <w:rPr>
                <w:color w:val="000000"/>
                <w:spacing w:val="1"/>
              </w:rPr>
              <w:t xml:space="preserve"> chemii na</w:t>
            </w:r>
            <w:r w:rsidRPr="006702DC">
              <w:t xml:space="preserve"> </w:t>
            </w:r>
            <w:r w:rsidRPr="006702DC">
              <w:rPr>
                <w:color w:val="000000"/>
                <w:spacing w:val="-2"/>
              </w:rPr>
              <w:t>organiczną i nieorganiczną</w:t>
            </w:r>
          </w:p>
          <w:p w14:paraId="4AE17242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4"/>
              </w:rPr>
            </w:pPr>
            <w:r w:rsidRPr="006702DC">
              <w:t xml:space="preserve">– </w:t>
            </w:r>
            <w:r w:rsidRPr="006702DC">
              <w:rPr>
                <w:color w:val="000000"/>
                <w:spacing w:val="-1"/>
              </w:rPr>
              <w:t>projektuje doświadczenie</w:t>
            </w:r>
            <w:r w:rsidRPr="006702DC">
              <w:t xml:space="preserve"> o podanym tytule </w:t>
            </w:r>
            <w:r w:rsidRPr="006702DC">
              <w:rPr>
                <w:color w:val="000000"/>
                <w:spacing w:val="-4"/>
              </w:rPr>
              <w:t>(rysuje schemat, zapisuje obserwacje i formułuje wnioski)</w:t>
            </w:r>
          </w:p>
          <w:p w14:paraId="45E91D1A" w14:textId="77777777" w:rsidR="006702DC" w:rsidRPr="006702DC" w:rsidRDefault="006702DC" w:rsidP="006702DC">
            <w:pPr>
              <w:shd w:val="clear" w:color="auto" w:fill="FFFFFF"/>
              <w:ind w:left="125" w:hanging="125"/>
            </w:pPr>
            <w:r w:rsidRPr="006702DC">
              <w:t xml:space="preserve">– </w:t>
            </w:r>
            <w:r w:rsidRPr="006702DC">
              <w:rPr>
                <w:color w:val="000000"/>
                <w:spacing w:val="-1"/>
              </w:rPr>
              <w:t>przeprowadza doświadczenia</w:t>
            </w:r>
            <w:r w:rsidRPr="006702DC">
              <w:t xml:space="preserve"> </w:t>
            </w:r>
            <w:r w:rsidRPr="006702DC">
              <w:rPr>
                <w:color w:val="000000"/>
                <w:spacing w:val="-3"/>
              </w:rPr>
              <w:t xml:space="preserve">z działu </w:t>
            </w:r>
            <w:r w:rsidRPr="006702DC">
              <w:rPr>
                <w:i/>
                <w:color w:val="000000"/>
                <w:spacing w:val="-3"/>
              </w:rPr>
              <w:t>Substancje i ich przemiany</w:t>
            </w:r>
          </w:p>
          <w:p w14:paraId="1B0E4118" w14:textId="77777777" w:rsidR="006702DC" w:rsidRPr="006702DC" w:rsidRDefault="006702DC" w:rsidP="006702DC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6702DC">
              <w:t xml:space="preserve">– projektuje i </w:t>
            </w:r>
            <w:r w:rsidRPr="006702DC">
              <w:rPr>
                <w:color w:val="000000"/>
                <w:spacing w:val="1"/>
              </w:rPr>
              <w:t>przewiduje wyniki</w:t>
            </w:r>
            <w:r w:rsidRPr="006702DC">
              <w:t xml:space="preserve"> </w:t>
            </w:r>
            <w:r w:rsidRPr="006702DC">
              <w:rPr>
                <w:color w:val="000000"/>
                <w:spacing w:val="-3"/>
              </w:rPr>
              <w:t>doświadczeń na podstawie</w:t>
            </w:r>
            <w:r w:rsidRPr="006702DC">
              <w:t xml:space="preserve"> </w:t>
            </w:r>
            <w:r w:rsidRPr="006702DC">
              <w:rPr>
                <w:color w:val="000000"/>
                <w:spacing w:val="-3"/>
              </w:rPr>
              <w:t>posiadanej wiedzy</w:t>
            </w:r>
          </w:p>
          <w:p w14:paraId="158BB3DE" w14:textId="77777777" w:rsidR="006702DC" w:rsidRPr="003A3958" w:rsidRDefault="006702DC" w:rsidP="006702DC">
            <w:pPr>
              <w:rPr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</w:tcBorders>
          </w:tcPr>
          <w:p w14:paraId="1421A56F" w14:textId="77777777" w:rsidR="000A5697" w:rsidRPr="00A72945" w:rsidRDefault="000A5697" w:rsidP="000A5697">
            <w:pPr>
              <w:shd w:val="clear" w:color="auto" w:fill="FFFFFF"/>
              <w:ind w:left="125" w:hanging="125"/>
              <w:rPr>
                <w:color w:val="000000"/>
                <w:spacing w:val="-6"/>
              </w:rPr>
            </w:pPr>
            <w:r w:rsidRPr="00A72945">
              <w:rPr>
                <w:color w:val="000000"/>
                <w:spacing w:val="-6"/>
              </w:rPr>
              <w:t>Uczeń:</w:t>
            </w:r>
          </w:p>
          <w:p w14:paraId="249191E8" w14:textId="0E346917" w:rsidR="006702DC" w:rsidRPr="000A5697" w:rsidRDefault="000A5697" w:rsidP="000A5697">
            <w:pPr>
              <w:shd w:val="clear" w:color="auto" w:fill="FFFFFF"/>
              <w:ind w:left="125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</w:t>
            </w:r>
            <w:r w:rsidRPr="00A72945">
              <w:rPr>
                <w:color w:val="000000"/>
                <w:spacing w:val="-6"/>
              </w:rPr>
              <w:t>wyszukuje, porządkuje, porównuje i prezentuje informacje o korozji i sposobach zabezpieczania produktów zawierających żelazo przed rdzewieniem</w:t>
            </w:r>
          </w:p>
          <w:p w14:paraId="591D55D7" w14:textId="77777777" w:rsidR="006702DC" w:rsidRDefault="000A5697" w:rsidP="006702DC">
            <w:r>
              <w:t xml:space="preserve">- </w:t>
            </w:r>
            <w:r w:rsidR="006702DC">
              <w:t>rozwiązuje zadania o wysokim stopniu trudności</w:t>
            </w:r>
          </w:p>
          <w:p w14:paraId="2B7FF89B" w14:textId="058CBB0C" w:rsidR="00AB5B94" w:rsidRPr="003A3958" w:rsidRDefault="00AB5B94" w:rsidP="006702DC">
            <w:pPr>
              <w:rPr>
                <w:bCs/>
              </w:rPr>
            </w:pPr>
          </w:p>
        </w:tc>
      </w:tr>
    </w:tbl>
    <w:p w14:paraId="1421C5B3" w14:textId="77777777" w:rsidR="00971DEC" w:rsidRDefault="00971DEC" w:rsidP="00AB5B94">
      <w:pPr>
        <w:rPr>
          <w:b/>
          <w:bCs/>
        </w:rPr>
      </w:pPr>
    </w:p>
    <w:p w14:paraId="5ECB6445" w14:textId="77777777" w:rsidR="00C15680" w:rsidRDefault="00C15680" w:rsidP="00AB5B94">
      <w:pPr>
        <w:rPr>
          <w:b/>
          <w:bCs/>
        </w:rPr>
      </w:pPr>
    </w:p>
    <w:p w14:paraId="191C1EBC" w14:textId="6EAA30D4" w:rsidR="00AB5B94" w:rsidRDefault="00AB5B94" w:rsidP="00AB5B94">
      <w:pPr>
        <w:rPr>
          <w:b/>
          <w:bCs/>
        </w:rPr>
      </w:pPr>
      <w:r>
        <w:rPr>
          <w:b/>
          <w:bCs/>
        </w:rPr>
        <w:t xml:space="preserve">Dział 2. </w:t>
      </w:r>
      <w:r w:rsidRPr="004413CF">
        <w:rPr>
          <w:b/>
          <w:bCs/>
        </w:rPr>
        <w:t>Składniki powietrza i rodzaje przemian, jakim ulegają</w:t>
      </w:r>
      <w:r w:rsidR="00971DEC">
        <w:rPr>
          <w:b/>
          <w:bCs/>
        </w:rPr>
        <w:t>.</w:t>
      </w:r>
    </w:p>
    <w:p w14:paraId="184CB26B" w14:textId="77777777" w:rsidR="00C15680" w:rsidRDefault="00C15680" w:rsidP="00AB5B94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71DEC" w14:paraId="0717CC1A" w14:textId="77777777" w:rsidTr="00971DEC">
        <w:tc>
          <w:tcPr>
            <w:tcW w:w="2798" w:type="dxa"/>
          </w:tcPr>
          <w:p w14:paraId="24CE8993" w14:textId="77777777" w:rsidR="00971DEC" w:rsidRPr="00D6323E" w:rsidRDefault="00971DEC" w:rsidP="00971DEC">
            <w:pPr>
              <w:rPr>
                <w:bCs/>
              </w:rPr>
            </w:pPr>
            <w:r w:rsidRPr="00D6323E">
              <w:rPr>
                <w:bCs/>
              </w:rPr>
              <w:t>Ocena dopuszczająca</w:t>
            </w:r>
          </w:p>
          <w:p w14:paraId="14314EBE" w14:textId="2280928A" w:rsidR="00971DEC" w:rsidRPr="00D6323E" w:rsidRDefault="00971DEC" w:rsidP="00971DEC">
            <w:pPr>
              <w:rPr>
                <w:bCs/>
              </w:rPr>
            </w:pPr>
            <w:r w:rsidRPr="00D6323E">
              <w:rPr>
                <w:bCs/>
              </w:rPr>
              <w:t>[1]</w:t>
            </w:r>
          </w:p>
        </w:tc>
        <w:tc>
          <w:tcPr>
            <w:tcW w:w="2799" w:type="dxa"/>
          </w:tcPr>
          <w:p w14:paraId="619BF67A" w14:textId="77777777" w:rsidR="00971DEC" w:rsidRPr="00D6323E" w:rsidRDefault="00971DEC" w:rsidP="00971DEC">
            <w:pPr>
              <w:rPr>
                <w:bCs/>
              </w:rPr>
            </w:pPr>
            <w:r w:rsidRPr="00D6323E">
              <w:rPr>
                <w:bCs/>
              </w:rPr>
              <w:t>Ocena dostateczna</w:t>
            </w:r>
          </w:p>
          <w:p w14:paraId="42A69801" w14:textId="374B901F" w:rsidR="00971DEC" w:rsidRPr="00D6323E" w:rsidRDefault="00971DEC" w:rsidP="00971DEC">
            <w:pPr>
              <w:rPr>
                <w:bCs/>
              </w:rPr>
            </w:pPr>
            <w:r w:rsidRPr="00D6323E">
              <w:rPr>
                <w:bCs/>
              </w:rPr>
              <w:t xml:space="preserve"> [1+2]</w:t>
            </w:r>
          </w:p>
        </w:tc>
        <w:tc>
          <w:tcPr>
            <w:tcW w:w="2799" w:type="dxa"/>
          </w:tcPr>
          <w:p w14:paraId="1263F3C4" w14:textId="77777777" w:rsidR="00971DEC" w:rsidRPr="00D6323E" w:rsidRDefault="00971DEC" w:rsidP="00AB5B94">
            <w:pPr>
              <w:rPr>
                <w:bCs/>
              </w:rPr>
            </w:pPr>
            <w:r w:rsidRPr="00D6323E">
              <w:rPr>
                <w:bCs/>
              </w:rPr>
              <w:t>Ocena dobra</w:t>
            </w:r>
          </w:p>
          <w:p w14:paraId="0C22350F" w14:textId="39A9CE62" w:rsidR="00971DEC" w:rsidRPr="00D6323E" w:rsidRDefault="00971DEC" w:rsidP="00AB5B94">
            <w:pPr>
              <w:rPr>
                <w:bCs/>
              </w:rPr>
            </w:pPr>
            <w:r w:rsidRPr="00D6323E">
              <w:rPr>
                <w:bCs/>
              </w:rPr>
              <w:t>[1+2+3]</w:t>
            </w:r>
          </w:p>
        </w:tc>
        <w:tc>
          <w:tcPr>
            <w:tcW w:w="2799" w:type="dxa"/>
          </w:tcPr>
          <w:p w14:paraId="56CD38F8" w14:textId="77777777" w:rsidR="00971DEC" w:rsidRPr="00D6323E" w:rsidRDefault="00971DEC" w:rsidP="00AB5B94">
            <w:pPr>
              <w:rPr>
                <w:bCs/>
              </w:rPr>
            </w:pPr>
            <w:r w:rsidRPr="00D6323E">
              <w:rPr>
                <w:bCs/>
              </w:rPr>
              <w:t>Ocena bardzo dobra</w:t>
            </w:r>
          </w:p>
          <w:p w14:paraId="175A39FF" w14:textId="10E3F894" w:rsidR="00971DEC" w:rsidRPr="00D6323E" w:rsidRDefault="00971DEC" w:rsidP="00AB5B94">
            <w:pPr>
              <w:rPr>
                <w:bCs/>
              </w:rPr>
            </w:pPr>
            <w:r w:rsidRPr="00D6323E">
              <w:rPr>
                <w:bCs/>
              </w:rPr>
              <w:t>[1+2+3+4]</w:t>
            </w:r>
          </w:p>
        </w:tc>
        <w:tc>
          <w:tcPr>
            <w:tcW w:w="2799" w:type="dxa"/>
          </w:tcPr>
          <w:p w14:paraId="166C57AB" w14:textId="77777777" w:rsidR="00971DEC" w:rsidRPr="00D6323E" w:rsidRDefault="00971DEC" w:rsidP="00AB5B94">
            <w:pPr>
              <w:rPr>
                <w:bCs/>
              </w:rPr>
            </w:pPr>
            <w:r w:rsidRPr="00D6323E">
              <w:rPr>
                <w:bCs/>
              </w:rPr>
              <w:t>Ocena celująca</w:t>
            </w:r>
          </w:p>
          <w:p w14:paraId="7B6FB24A" w14:textId="3A21668C" w:rsidR="00971DEC" w:rsidRPr="00D6323E" w:rsidRDefault="00971DEC" w:rsidP="00AB5B94">
            <w:pPr>
              <w:rPr>
                <w:bCs/>
              </w:rPr>
            </w:pPr>
            <w:r w:rsidRPr="00D6323E">
              <w:rPr>
                <w:bCs/>
              </w:rPr>
              <w:t>[1+2+3+4+5]</w:t>
            </w:r>
          </w:p>
        </w:tc>
      </w:tr>
      <w:tr w:rsidR="00D6323E" w14:paraId="402B9FEA" w14:textId="77777777" w:rsidTr="00971DEC">
        <w:tc>
          <w:tcPr>
            <w:tcW w:w="2798" w:type="dxa"/>
          </w:tcPr>
          <w:p w14:paraId="2641A04C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6"/>
              </w:rPr>
            </w:pPr>
            <w:r w:rsidRPr="00AB5B94">
              <w:rPr>
                <w:color w:val="000000"/>
                <w:spacing w:val="-6"/>
              </w:rPr>
              <w:t>Uczeń:</w:t>
            </w:r>
          </w:p>
          <w:p w14:paraId="3EAF5C7A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1"/>
              </w:rPr>
              <w:t>opisuje skład i właściwości powietrza</w:t>
            </w:r>
          </w:p>
          <w:p w14:paraId="687B7821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1"/>
              </w:rPr>
              <w:t>określa, co to są stałe i zmienne</w:t>
            </w:r>
            <w:r w:rsidRPr="00AB5B94">
              <w:t xml:space="preserve"> </w:t>
            </w:r>
            <w:r w:rsidRPr="00AB5B94">
              <w:rPr>
                <w:color w:val="000000"/>
                <w:spacing w:val="-1"/>
              </w:rPr>
              <w:t>składniki powietrza</w:t>
            </w:r>
          </w:p>
          <w:p w14:paraId="63BC7296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AB5B94">
              <w:t xml:space="preserve">– </w:t>
            </w:r>
            <w:r w:rsidRPr="00AB5B94">
              <w:rPr>
                <w:color w:val="000000"/>
              </w:rPr>
              <w:t>opisuje właściwości fizyczne i chemiczne</w:t>
            </w:r>
            <w:r w:rsidRPr="00AB5B94">
              <w:rPr>
                <w:color w:val="000000"/>
                <w:spacing w:val="-1"/>
              </w:rPr>
              <w:t xml:space="preserve"> tlenku</w:t>
            </w:r>
            <w:r w:rsidRPr="00AB5B94">
              <w:t xml:space="preserve"> </w:t>
            </w:r>
            <w:r w:rsidRPr="00AB5B94">
              <w:rPr>
                <w:color w:val="000000"/>
                <w:spacing w:val="-2"/>
              </w:rPr>
              <w:t>węgla(IV) oraz właściwości fizyczne gazów szlachetnych</w:t>
            </w:r>
          </w:p>
          <w:p w14:paraId="4F84D436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1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1"/>
              </w:rPr>
              <w:t>podaje, że woda jest związkiem chemicznym wodoru i tlenu</w:t>
            </w:r>
          </w:p>
          <w:p w14:paraId="35CDEECA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t>– tłumaczy, na czym polega zmiana stanu skupienia na przykładzie wody</w:t>
            </w:r>
          </w:p>
          <w:p w14:paraId="384E86B0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lastRenderedPageBreak/>
              <w:t xml:space="preserve">– definiuje pojęcie </w:t>
            </w:r>
            <w:r w:rsidRPr="00AB5B94">
              <w:rPr>
                <w:i/>
              </w:rPr>
              <w:t>wodorki</w:t>
            </w:r>
          </w:p>
          <w:p w14:paraId="3791D678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2"/>
              </w:rPr>
              <w:t>określa znaczenie powietrza</w:t>
            </w:r>
          </w:p>
          <w:p w14:paraId="70DD8CD6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rPr>
                <w:color w:val="000000"/>
                <w:spacing w:val="-1"/>
              </w:rPr>
              <w:t>– podaje, jak można wykryć tlenek węgla(IV)</w:t>
            </w:r>
          </w:p>
          <w:p w14:paraId="7E70E660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  <w:spacing w:val="-2"/>
              </w:rPr>
              <w:t>określa, jak zachowują się</w:t>
            </w:r>
            <w:r w:rsidRPr="00AB5B94">
              <w:t xml:space="preserve"> </w:t>
            </w:r>
            <w:r w:rsidRPr="00AB5B94">
              <w:rPr>
                <w:color w:val="000000"/>
                <w:spacing w:val="-4"/>
              </w:rPr>
              <w:t>substancje higroskopijne</w:t>
            </w:r>
          </w:p>
          <w:p w14:paraId="4C42DBCC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  <w:spacing w:val="-1"/>
              </w:rPr>
              <w:t xml:space="preserve">omawia, na czym polega </w:t>
            </w:r>
            <w:r w:rsidRPr="00AB5B94">
              <w:rPr>
                <w:color w:val="000000"/>
                <w:spacing w:val="-7"/>
              </w:rPr>
              <w:t>spalanie</w:t>
            </w:r>
          </w:p>
          <w:p w14:paraId="3BF702BE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2"/>
              </w:rPr>
              <w:t xml:space="preserve">definiuje pojęcia </w:t>
            </w:r>
            <w:r w:rsidRPr="00AB5B94">
              <w:rPr>
                <w:i/>
                <w:color w:val="000000"/>
                <w:spacing w:val="-2"/>
              </w:rPr>
              <w:t>substrat</w:t>
            </w:r>
            <w:r w:rsidRPr="00AB5B94">
              <w:rPr>
                <w:color w:val="000000"/>
                <w:spacing w:val="-2"/>
              </w:rPr>
              <w:t xml:space="preserve"> i</w:t>
            </w:r>
            <w:r w:rsidRPr="00AB5B94">
              <w:t xml:space="preserve"> </w:t>
            </w:r>
            <w:r w:rsidRPr="00AB5B94">
              <w:rPr>
                <w:i/>
                <w:color w:val="000000"/>
                <w:spacing w:val="-4"/>
              </w:rPr>
              <w:t>produkt reakcji chemicznej</w:t>
            </w:r>
          </w:p>
          <w:p w14:paraId="0E310081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t xml:space="preserve">– wskazuje substraty i produkty reakcji chemicznej </w:t>
            </w:r>
          </w:p>
          <w:p w14:paraId="08ED014D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  <w:spacing w:val="-1"/>
              </w:rPr>
              <w:t>określa, co to są tlenki i zna</w:t>
            </w:r>
            <w:r w:rsidRPr="00AB5B94">
              <w:t xml:space="preserve"> </w:t>
            </w:r>
            <w:r w:rsidRPr="00AB5B94">
              <w:rPr>
                <w:color w:val="000000"/>
                <w:spacing w:val="-1"/>
              </w:rPr>
              <w:t>ich podział</w:t>
            </w:r>
          </w:p>
          <w:p w14:paraId="07578F70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t xml:space="preserve">– wskazuje różnicę między reakcjami </w:t>
            </w:r>
            <w:proofErr w:type="spellStart"/>
            <w:r w:rsidRPr="00AB5B94">
              <w:t>egzo</w:t>
            </w:r>
            <w:proofErr w:type="spellEnd"/>
            <w:r w:rsidRPr="00AB5B94">
              <w:t>- i endotermiczną</w:t>
            </w:r>
          </w:p>
          <w:p w14:paraId="45267276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t xml:space="preserve">– podaje przykłady reakcji </w:t>
            </w:r>
            <w:proofErr w:type="spellStart"/>
            <w:r w:rsidRPr="00AB5B94">
              <w:t>egzo</w:t>
            </w:r>
            <w:proofErr w:type="spellEnd"/>
            <w:r w:rsidRPr="00AB5B94">
              <w:t>- i endotermicznych</w:t>
            </w:r>
          </w:p>
          <w:p w14:paraId="36FDC7CE" w14:textId="6F01EA3D" w:rsidR="00D6323E" w:rsidRDefault="00D6323E" w:rsidP="00D6323E">
            <w:pPr>
              <w:rPr>
                <w:b/>
                <w:bCs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1"/>
              </w:rPr>
              <w:t>wymienia niektóre efekty</w:t>
            </w:r>
            <w:r w:rsidRPr="00AB5B94">
              <w:t xml:space="preserve"> </w:t>
            </w:r>
            <w:r w:rsidRPr="00AB5B94">
              <w:rPr>
                <w:color w:val="000000"/>
                <w:spacing w:val="-4"/>
              </w:rPr>
              <w:t>towarzyszące reakcjom chemicznym</w:t>
            </w:r>
          </w:p>
        </w:tc>
        <w:tc>
          <w:tcPr>
            <w:tcW w:w="2799" w:type="dxa"/>
          </w:tcPr>
          <w:p w14:paraId="0878F15C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rPr>
                <w:color w:val="000000"/>
                <w:spacing w:val="-5"/>
              </w:rPr>
              <w:lastRenderedPageBreak/>
              <w:t>Uczeń:</w:t>
            </w:r>
          </w:p>
          <w:p w14:paraId="22D00F25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  <w:spacing w:val="-1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1"/>
              </w:rPr>
              <w:t>projektuje i przeprowadza doświadczenie potwierdzające, że powietrze jest mieszaniną jednorodną gazów</w:t>
            </w:r>
          </w:p>
          <w:p w14:paraId="22E1C52D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  <w:spacing w:val="-1"/>
              </w:rPr>
            </w:pPr>
            <w:r w:rsidRPr="00AB5B94">
              <w:t xml:space="preserve">– </w:t>
            </w:r>
            <w:r w:rsidRPr="00AB5B94">
              <w:rPr>
                <w:color w:val="000000"/>
              </w:rPr>
              <w:t>wymienia stałe i zmienne</w:t>
            </w:r>
            <w:r w:rsidRPr="00AB5B94">
              <w:t xml:space="preserve"> </w:t>
            </w:r>
            <w:r w:rsidRPr="00AB5B94">
              <w:rPr>
                <w:color w:val="000000"/>
                <w:spacing w:val="-1"/>
              </w:rPr>
              <w:t>składniki powietrza</w:t>
            </w:r>
          </w:p>
          <w:p w14:paraId="4A5614CE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  <w:spacing w:val="1"/>
              </w:rPr>
              <w:t>oblicza przybliżoną</w:t>
            </w:r>
            <w:r w:rsidRPr="00AB5B94">
              <w:t xml:space="preserve"> </w:t>
            </w:r>
            <w:r w:rsidRPr="00AB5B94">
              <w:rPr>
                <w:color w:val="000000"/>
                <w:spacing w:val="-2"/>
              </w:rPr>
              <w:t>objętość tlenu i azotu,</w:t>
            </w:r>
            <w:r w:rsidRPr="00AB5B94">
              <w:t xml:space="preserve"> </w:t>
            </w:r>
            <w:r w:rsidRPr="00AB5B94">
              <w:rPr>
                <w:color w:val="000000"/>
                <w:spacing w:val="-1"/>
              </w:rPr>
              <w:t>np. w sali lekcyjnej</w:t>
            </w:r>
          </w:p>
          <w:p w14:paraId="63690B49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</w:rPr>
              <w:t>opisuje, jak można otrzymać tlen</w:t>
            </w:r>
          </w:p>
          <w:p w14:paraId="4FE2D14D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t>– podaje przykłady wodorków niemetali</w:t>
            </w:r>
          </w:p>
          <w:p w14:paraId="4B845263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  <w:spacing w:val="-3"/>
              </w:rPr>
            </w:pPr>
            <w:r w:rsidRPr="00AB5B94">
              <w:lastRenderedPageBreak/>
              <w:t xml:space="preserve">– </w:t>
            </w:r>
            <w:r w:rsidRPr="00AB5B94">
              <w:rPr>
                <w:color w:val="000000"/>
                <w:spacing w:val="-2"/>
              </w:rPr>
              <w:t>podaje sposób otrzymywania</w:t>
            </w:r>
            <w:r w:rsidRPr="00AB5B94">
              <w:t xml:space="preserve"> </w:t>
            </w:r>
            <w:r w:rsidRPr="00AB5B94">
              <w:rPr>
                <w:color w:val="000000"/>
                <w:spacing w:val="-4"/>
              </w:rPr>
              <w:t>tlenku węgla(IV)</w:t>
            </w:r>
            <w:r w:rsidRPr="00AB5B94">
              <w:t xml:space="preserve"> </w:t>
            </w:r>
            <w:r w:rsidRPr="00AB5B94">
              <w:rPr>
                <w:color w:val="000000"/>
                <w:spacing w:val="-3"/>
              </w:rPr>
              <w:t>(na przykładzie</w:t>
            </w:r>
            <w:r w:rsidRPr="00AB5B94">
              <w:t xml:space="preserve"> </w:t>
            </w:r>
            <w:r w:rsidRPr="00AB5B94">
              <w:rPr>
                <w:color w:val="000000"/>
                <w:spacing w:val="-3"/>
              </w:rPr>
              <w:t>reakcji węgla z tlenem)</w:t>
            </w:r>
          </w:p>
          <w:p w14:paraId="2E596A85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</w:rPr>
              <w:t xml:space="preserve">definiuje pojęcie </w:t>
            </w:r>
            <w:r w:rsidRPr="00AB5B94">
              <w:rPr>
                <w:i/>
                <w:color w:val="000000"/>
              </w:rPr>
              <w:t>reakcja</w:t>
            </w:r>
            <w:r w:rsidRPr="00AB5B94">
              <w:rPr>
                <w:i/>
              </w:rPr>
              <w:t xml:space="preserve"> </w:t>
            </w:r>
            <w:r w:rsidRPr="00AB5B94">
              <w:rPr>
                <w:i/>
                <w:color w:val="000000"/>
                <w:spacing w:val="-5"/>
              </w:rPr>
              <w:t>charakterystyczna</w:t>
            </w:r>
          </w:p>
          <w:p w14:paraId="37583FE4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</w:rPr>
            </w:pPr>
            <w:r w:rsidRPr="00AB5B94">
              <w:t xml:space="preserve">– </w:t>
            </w:r>
            <w:r w:rsidRPr="00AB5B94">
              <w:rPr>
                <w:color w:val="000000"/>
              </w:rPr>
              <w:t>planuje doświadczenie umożliwiające wykrycie obecności</w:t>
            </w:r>
            <w:r w:rsidRPr="00AB5B94">
              <w:t xml:space="preserve"> </w:t>
            </w:r>
            <w:r w:rsidRPr="00AB5B94">
              <w:rPr>
                <w:color w:val="000000"/>
                <w:spacing w:val="-4"/>
              </w:rPr>
              <w:t>tlenku węgla(IV) w powietrzu wydychanym z płuc</w:t>
            </w:r>
          </w:p>
          <w:p w14:paraId="4F97E3EC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  <w:spacing w:val="1"/>
              </w:rPr>
              <w:t>opisuje rolę wody i pary wodnej w przyrodzie</w:t>
            </w:r>
          </w:p>
          <w:p w14:paraId="110FA343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  <w:spacing w:val="1"/>
              </w:rPr>
              <w:t>wymienia właściwości wody</w:t>
            </w:r>
          </w:p>
          <w:p w14:paraId="1FF7029B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  <w:spacing w:val="-2"/>
              </w:rPr>
              <w:t xml:space="preserve">wyjaśnia pojęcie </w:t>
            </w:r>
            <w:r w:rsidRPr="00AB5B94">
              <w:rPr>
                <w:i/>
                <w:color w:val="000000"/>
                <w:spacing w:val="-2"/>
              </w:rPr>
              <w:t>higroskopijność</w:t>
            </w:r>
          </w:p>
          <w:p w14:paraId="622BAFCD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  <w:spacing w:val="-2"/>
              </w:rPr>
              <w:t xml:space="preserve">zapisuje słownie </w:t>
            </w:r>
            <w:r w:rsidRPr="00AB5B94">
              <w:rPr>
                <w:color w:val="000000"/>
                <w:spacing w:val="-3"/>
              </w:rPr>
              <w:t>przebieg reakcji chemicznej</w:t>
            </w:r>
          </w:p>
          <w:p w14:paraId="41042DDB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  <w:spacing w:val="-1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2"/>
              </w:rPr>
              <w:t>wskazuje w zapisie słownym</w:t>
            </w:r>
            <w:r w:rsidRPr="00AB5B94">
              <w:rPr>
                <w:color w:val="000000"/>
                <w:spacing w:val="-3"/>
              </w:rPr>
              <w:t xml:space="preserve"> przebiegu reakcji chemicznej substraty i </w:t>
            </w:r>
            <w:r w:rsidRPr="00AB5B94">
              <w:rPr>
                <w:color w:val="000000"/>
                <w:spacing w:val="-1"/>
              </w:rPr>
              <w:t>produkty, pierwiastki i </w:t>
            </w:r>
            <w:r w:rsidRPr="00AB5B94">
              <w:rPr>
                <w:color w:val="000000"/>
              </w:rPr>
              <w:t>związki chemiczne</w:t>
            </w:r>
          </w:p>
          <w:p w14:paraId="585FF0FD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</w:pPr>
            <w:r w:rsidRPr="00AB5B94">
              <w:t xml:space="preserve">– podaje </w:t>
            </w:r>
            <w:r w:rsidRPr="00AB5B94">
              <w:rPr>
                <w:color w:val="000000"/>
              </w:rPr>
              <w:t xml:space="preserve">sposób otrzymywania </w:t>
            </w:r>
            <w:r w:rsidRPr="00AB5B94">
              <w:rPr>
                <w:color w:val="000000"/>
                <w:spacing w:val="-2"/>
              </w:rPr>
              <w:t xml:space="preserve">wodoru (w reakcji kwasu chlorowodorowego </w:t>
            </w:r>
            <w:r w:rsidRPr="00AB5B94">
              <w:rPr>
                <w:color w:val="000000"/>
                <w:spacing w:val="-4"/>
              </w:rPr>
              <w:t>z metalem)</w:t>
            </w:r>
          </w:p>
          <w:p w14:paraId="73AD1038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</w:rPr>
            </w:pPr>
            <w:r w:rsidRPr="00AB5B94">
              <w:lastRenderedPageBreak/>
              <w:t>− opisuje sposób identyfikowania gazów:</w:t>
            </w:r>
            <w:r w:rsidRPr="00AB5B94">
              <w:rPr>
                <w:color w:val="000000"/>
              </w:rPr>
              <w:t xml:space="preserve"> wodoru, tlenu, </w:t>
            </w:r>
            <w:r w:rsidRPr="00AB5B94">
              <w:rPr>
                <w:color w:val="000000"/>
                <w:spacing w:val="-2"/>
              </w:rPr>
              <w:t>tlenku węgla(IV)</w:t>
            </w:r>
          </w:p>
          <w:p w14:paraId="40E6F2D1" w14:textId="51542D47" w:rsidR="00D6323E" w:rsidRDefault="00D6323E" w:rsidP="00D6323E">
            <w:pPr>
              <w:rPr>
                <w:b/>
                <w:bCs/>
              </w:rPr>
            </w:pPr>
            <w:r w:rsidRPr="00AB5B94">
              <w:t xml:space="preserve">– definiuje pojęcia </w:t>
            </w:r>
            <w:r w:rsidRPr="00AB5B94">
              <w:rPr>
                <w:i/>
              </w:rPr>
              <w:t xml:space="preserve">reakcje </w:t>
            </w:r>
            <w:proofErr w:type="spellStart"/>
            <w:r w:rsidRPr="00AB5B94">
              <w:rPr>
                <w:i/>
              </w:rPr>
              <w:t>egzo</w:t>
            </w:r>
            <w:proofErr w:type="spellEnd"/>
            <w:r w:rsidRPr="00AB5B94">
              <w:rPr>
                <w:i/>
              </w:rPr>
              <w:t>-</w:t>
            </w:r>
            <w:r w:rsidRPr="00AB5B94">
              <w:t xml:space="preserve"> </w:t>
            </w:r>
            <w:r w:rsidRPr="00AB5B94">
              <w:rPr>
                <w:i/>
              </w:rPr>
              <w:t>i endotermiczne</w:t>
            </w:r>
          </w:p>
        </w:tc>
        <w:tc>
          <w:tcPr>
            <w:tcW w:w="2799" w:type="dxa"/>
          </w:tcPr>
          <w:p w14:paraId="12FF89D2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rPr>
                <w:color w:val="000000"/>
                <w:spacing w:val="-6"/>
              </w:rPr>
              <w:lastRenderedPageBreak/>
              <w:t>Uczeń:</w:t>
            </w:r>
          </w:p>
          <w:p w14:paraId="705700CC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4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1"/>
              </w:rPr>
              <w:t>określa, które składniki powietrza</w:t>
            </w:r>
            <w:r w:rsidRPr="00AB5B94">
              <w:t xml:space="preserve"> </w:t>
            </w:r>
            <w:r w:rsidRPr="00AB5B94">
              <w:rPr>
                <w:color w:val="000000"/>
                <w:spacing w:val="-4"/>
              </w:rPr>
              <w:t>są stałe, a które zmienne</w:t>
            </w:r>
          </w:p>
          <w:p w14:paraId="54C68533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5"/>
              </w:rPr>
            </w:pPr>
            <w:r w:rsidRPr="00AB5B94">
              <w:t xml:space="preserve">– </w:t>
            </w:r>
            <w:r w:rsidRPr="00AB5B94">
              <w:rPr>
                <w:color w:val="000000"/>
              </w:rPr>
              <w:t>wykonuje obliczenia dotyczące zawartości procentowej substancji występujących w powietrzu</w:t>
            </w:r>
          </w:p>
          <w:p w14:paraId="5EF0CF5D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t>– wykrywa obecność tlenku węgla(IV)</w:t>
            </w:r>
          </w:p>
          <w:p w14:paraId="57501AD2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AB5B94">
              <w:t xml:space="preserve">– </w:t>
            </w:r>
            <w:r w:rsidRPr="00AB5B94">
              <w:rPr>
                <w:color w:val="000000"/>
              </w:rPr>
              <w:t>projektuje doświadczenia, w których otrzyma tlen, tlenek węgla(IV), wodór</w:t>
            </w:r>
          </w:p>
          <w:p w14:paraId="3721C3AE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AB5B94">
              <w:rPr>
                <w:color w:val="000000"/>
              </w:rPr>
              <w:t xml:space="preserve">– projektuje doświadczenia, w których zbada </w:t>
            </w:r>
            <w:r w:rsidRPr="00AB5B94">
              <w:rPr>
                <w:color w:val="000000"/>
              </w:rPr>
              <w:lastRenderedPageBreak/>
              <w:t>właściwości tlenu, tlenku węgla(IV), wodoru</w:t>
            </w:r>
          </w:p>
          <w:p w14:paraId="255CB870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1"/>
              </w:rPr>
              <w:t>zapisuje słownie przebieg</w:t>
            </w:r>
            <w:r w:rsidRPr="00AB5B94">
              <w:t xml:space="preserve"> </w:t>
            </w:r>
            <w:r w:rsidRPr="00AB5B94">
              <w:rPr>
                <w:color w:val="000000"/>
                <w:spacing w:val="-1"/>
              </w:rPr>
              <w:t>różnych reakcji chemicznych</w:t>
            </w:r>
          </w:p>
          <w:p w14:paraId="711C6C70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  <w:spacing w:val="-1"/>
              </w:rPr>
              <w:t xml:space="preserve">wykazuje obecność pary </w:t>
            </w:r>
            <w:r w:rsidRPr="00AB5B94">
              <w:rPr>
                <w:color w:val="000000"/>
              </w:rPr>
              <w:t>wodnej w powietrzu</w:t>
            </w:r>
          </w:p>
          <w:p w14:paraId="6A78F707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t xml:space="preserve">– </w:t>
            </w:r>
            <w:r w:rsidRPr="00AB5B94">
              <w:rPr>
                <w:color w:val="000000"/>
                <w:spacing w:val="-1"/>
              </w:rPr>
              <w:t xml:space="preserve">omawia sposoby otrzymywania </w:t>
            </w:r>
            <w:r w:rsidRPr="00AB5B94">
              <w:rPr>
                <w:color w:val="000000"/>
                <w:spacing w:val="-3"/>
              </w:rPr>
              <w:t>wodoru</w:t>
            </w:r>
          </w:p>
          <w:p w14:paraId="3DA9A893" w14:textId="77777777" w:rsidR="00D6323E" w:rsidRPr="00AB5B94" w:rsidRDefault="00D6323E" w:rsidP="00D6323E">
            <w:pPr>
              <w:shd w:val="clear" w:color="auto" w:fill="FFFFFF"/>
              <w:tabs>
                <w:tab w:val="left" w:pos="144"/>
              </w:tabs>
              <w:ind w:left="125" w:hanging="125"/>
              <w:rPr>
                <w:color w:val="000000"/>
                <w:spacing w:val="-3"/>
              </w:rPr>
            </w:pPr>
            <w:r w:rsidRPr="00AB5B94">
              <w:t xml:space="preserve">– </w:t>
            </w:r>
            <w:r w:rsidRPr="00AB5B94">
              <w:rPr>
                <w:color w:val="000000"/>
              </w:rPr>
              <w:t xml:space="preserve">podaje przykłady reakcji </w:t>
            </w:r>
            <w:proofErr w:type="spellStart"/>
            <w:r w:rsidRPr="00AB5B94">
              <w:rPr>
                <w:color w:val="000000"/>
              </w:rPr>
              <w:t>egzo</w:t>
            </w:r>
            <w:proofErr w:type="spellEnd"/>
            <w:r w:rsidRPr="00AB5B94">
              <w:rPr>
                <w:color w:val="000000"/>
              </w:rPr>
              <w:t xml:space="preserve">- </w:t>
            </w:r>
            <w:r w:rsidRPr="00AB5B94">
              <w:rPr>
                <w:color w:val="000000"/>
                <w:spacing w:val="-3"/>
              </w:rPr>
              <w:t>i endotermicznych</w:t>
            </w:r>
          </w:p>
          <w:p w14:paraId="76FE129D" w14:textId="30B4F1DC" w:rsidR="00D6323E" w:rsidRDefault="00D6323E" w:rsidP="00D6323E">
            <w:pPr>
              <w:rPr>
                <w:b/>
                <w:bCs/>
              </w:rPr>
            </w:pPr>
            <w:r w:rsidRPr="00AB5B94">
              <w:rPr>
                <w:color w:val="000000"/>
                <w:spacing w:val="-3"/>
              </w:rPr>
              <w:t xml:space="preserve">– zalicza przeprowadzone na lekcjach reakcje do </w:t>
            </w:r>
            <w:proofErr w:type="spellStart"/>
            <w:r w:rsidRPr="00AB5B94">
              <w:rPr>
                <w:color w:val="000000"/>
                <w:spacing w:val="-3"/>
              </w:rPr>
              <w:t>egzo</w:t>
            </w:r>
            <w:proofErr w:type="spellEnd"/>
            <w:r w:rsidRPr="00AB5B94">
              <w:rPr>
                <w:color w:val="000000"/>
                <w:spacing w:val="-3"/>
              </w:rPr>
              <w:t xml:space="preserve">- lub endotermicznych </w:t>
            </w:r>
          </w:p>
        </w:tc>
        <w:tc>
          <w:tcPr>
            <w:tcW w:w="2799" w:type="dxa"/>
          </w:tcPr>
          <w:p w14:paraId="53723459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rPr>
                <w:color w:val="000000"/>
                <w:spacing w:val="-6"/>
              </w:rPr>
              <w:lastRenderedPageBreak/>
              <w:t>Uczeń:</w:t>
            </w:r>
          </w:p>
          <w:p w14:paraId="5F4F1957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4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2"/>
              </w:rPr>
              <w:t>otrzymuje tlenek węgla(IV)</w:t>
            </w:r>
            <w:r w:rsidRPr="00AB5B94">
              <w:t xml:space="preserve"> </w:t>
            </w:r>
            <w:r w:rsidRPr="00AB5B94">
              <w:rPr>
                <w:color w:val="000000"/>
                <w:spacing w:val="-1"/>
              </w:rPr>
              <w:t>w reakcji węglanu wapnia</w:t>
            </w:r>
            <w:r w:rsidRPr="00AB5B94">
              <w:t xml:space="preserve"> </w:t>
            </w:r>
            <w:r w:rsidRPr="00AB5B94">
              <w:rPr>
                <w:color w:val="000000"/>
                <w:spacing w:val="-4"/>
              </w:rPr>
              <w:t>z kwasem chlorowodorowym</w:t>
            </w:r>
          </w:p>
          <w:p w14:paraId="788C04BB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4"/>
              </w:rPr>
            </w:pPr>
            <w:r w:rsidRPr="00AB5B94">
              <w:rPr>
                <w:color w:val="000000"/>
                <w:spacing w:val="-4"/>
              </w:rPr>
              <w:t>– wymienia różne sposoby otrzymywania</w:t>
            </w:r>
            <w:r w:rsidRPr="00AB5B94">
              <w:t xml:space="preserve"> tlenu, tlenku węgla(IV), wodoru</w:t>
            </w:r>
          </w:p>
          <w:p w14:paraId="2E9E69E1" w14:textId="77777777" w:rsidR="00D6323E" w:rsidRPr="00AB5B94" w:rsidRDefault="00D6323E" w:rsidP="00D6323E">
            <w:pPr>
              <w:shd w:val="clear" w:color="auto" w:fill="FFFFFF"/>
              <w:ind w:left="125" w:hanging="125"/>
            </w:pPr>
            <w:r w:rsidRPr="00AB5B94">
              <w:t>– projektuje doświadczenia dotyczące powietrza i jego składników</w:t>
            </w:r>
          </w:p>
          <w:p w14:paraId="0E509E9B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4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2"/>
              </w:rPr>
              <w:t>uzasadnia, na podstawie reakcji</w:t>
            </w:r>
            <w:r w:rsidRPr="00AB5B94">
              <w:t xml:space="preserve"> </w:t>
            </w:r>
            <w:r w:rsidRPr="00AB5B94">
              <w:rPr>
                <w:color w:val="000000"/>
                <w:spacing w:val="-4"/>
              </w:rPr>
              <w:t>magnezu z tlenkiem węgla(IV),</w:t>
            </w:r>
            <w:r w:rsidRPr="00AB5B94">
              <w:t xml:space="preserve"> </w:t>
            </w:r>
            <w:r w:rsidRPr="00AB5B94">
              <w:rPr>
                <w:color w:val="000000"/>
                <w:spacing w:val="-4"/>
              </w:rPr>
              <w:t xml:space="preserve">że tlenek węgla(IV) jest </w:t>
            </w:r>
            <w:r w:rsidRPr="00AB5B94">
              <w:rPr>
                <w:color w:val="000000"/>
                <w:spacing w:val="-1"/>
              </w:rPr>
              <w:lastRenderedPageBreak/>
              <w:t>związkiem chemicznym</w:t>
            </w:r>
            <w:r w:rsidRPr="00AB5B94">
              <w:t xml:space="preserve"> </w:t>
            </w:r>
            <w:r w:rsidRPr="00AB5B94">
              <w:rPr>
                <w:color w:val="000000"/>
                <w:spacing w:val="-2"/>
              </w:rPr>
              <w:t>węgla i tlenu</w:t>
            </w:r>
          </w:p>
          <w:p w14:paraId="45E146D2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2"/>
              </w:rPr>
              <w:t>uzasadnia, na podstawie</w:t>
            </w:r>
            <w:r w:rsidRPr="00AB5B94">
              <w:t xml:space="preserve"> </w:t>
            </w:r>
            <w:r w:rsidRPr="00AB5B94">
              <w:rPr>
                <w:color w:val="000000"/>
                <w:spacing w:val="-3"/>
              </w:rPr>
              <w:t>reakcji magnezu z parą wodną,</w:t>
            </w:r>
            <w:r w:rsidRPr="00AB5B94">
              <w:t xml:space="preserve"> </w:t>
            </w:r>
            <w:r w:rsidRPr="00AB5B94">
              <w:rPr>
                <w:color w:val="000000"/>
                <w:spacing w:val="-2"/>
              </w:rPr>
              <w:t>że woda jest związkiem</w:t>
            </w:r>
            <w:r w:rsidRPr="00AB5B94">
              <w:t xml:space="preserve"> </w:t>
            </w:r>
            <w:r w:rsidRPr="00AB5B94">
              <w:rPr>
                <w:color w:val="000000"/>
                <w:spacing w:val="-1"/>
              </w:rPr>
              <w:t>chemicznym tlenu i wodoru</w:t>
            </w:r>
          </w:p>
          <w:p w14:paraId="0C1D174F" w14:textId="6E66CE10" w:rsidR="00D6323E" w:rsidRDefault="00D6323E" w:rsidP="00D6323E">
            <w:pPr>
              <w:rPr>
                <w:b/>
                <w:bCs/>
              </w:rPr>
            </w:pPr>
            <w:r w:rsidRPr="00AB5B94">
              <w:t xml:space="preserve">– </w:t>
            </w:r>
            <w:r w:rsidRPr="00AB5B94">
              <w:rPr>
                <w:color w:val="000000"/>
                <w:spacing w:val="-2"/>
              </w:rPr>
              <w:t>identyfikuje substancje</w:t>
            </w:r>
            <w:r w:rsidRPr="00AB5B94">
              <w:t xml:space="preserve"> </w:t>
            </w:r>
            <w:r w:rsidRPr="00AB5B94">
              <w:rPr>
                <w:color w:val="000000"/>
                <w:spacing w:val="-4"/>
              </w:rPr>
              <w:t>na podstawie schematów</w:t>
            </w:r>
            <w:r w:rsidRPr="00AB5B94">
              <w:t xml:space="preserve"> </w:t>
            </w:r>
            <w:r w:rsidRPr="00AB5B94">
              <w:rPr>
                <w:color w:val="000000"/>
                <w:spacing w:val="-2"/>
              </w:rPr>
              <w:t>reakcji chemicznych</w:t>
            </w:r>
          </w:p>
        </w:tc>
        <w:tc>
          <w:tcPr>
            <w:tcW w:w="2799" w:type="dxa"/>
          </w:tcPr>
          <w:p w14:paraId="46CF1E20" w14:textId="77777777" w:rsidR="00D6323E" w:rsidRPr="00AB5B94" w:rsidRDefault="00D6323E" w:rsidP="00D6323E">
            <w:pPr>
              <w:shd w:val="clear" w:color="auto" w:fill="FFFFFF"/>
              <w:ind w:left="125" w:hanging="125"/>
              <w:rPr>
                <w:color w:val="000000"/>
                <w:spacing w:val="-6"/>
              </w:rPr>
            </w:pPr>
            <w:r w:rsidRPr="00AB5B94">
              <w:rPr>
                <w:color w:val="000000"/>
                <w:spacing w:val="-6"/>
              </w:rPr>
              <w:lastRenderedPageBreak/>
              <w:t>Uczeń:</w:t>
            </w:r>
          </w:p>
          <w:p w14:paraId="12C39B80" w14:textId="77777777" w:rsidR="00D6323E" w:rsidRPr="00AB5B94" w:rsidRDefault="00D6323E" w:rsidP="00D6323E">
            <w:pPr>
              <w:numPr>
                <w:ilvl w:val="0"/>
                <w:numId w:val="1"/>
              </w:numPr>
              <w:shd w:val="clear" w:color="auto" w:fill="FFFFFF"/>
              <w:ind w:left="125" w:hanging="125"/>
              <w:rPr>
                <w:color w:val="000000"/>
                <w:spacing w:val="-6"/>
              </w:rPr>
            </w:pPr>
            <w:r w:rsidRPr="00AB5B94">
              <w:rPr>
                <w:color w:val="000000"/>
                <w:spacing w:val="-6"/>
              </w:rPr>
              <w:t>odczytuje informacje o właściwościach tlenu i wodoru i ich zastosowań</w:t>
            </w:r>
          </w:p>
          <w:p w14:paraId="75314A39" w14:textId="77777777" w:rsidR="00D6323E" w:rsidRPr="00AB5B94" w:rsidRDefault="00D6323E" w:rsidP="00D6323E">
            <w:pPr>
              <w:numPr>
                <w:ilvl w:val="0"/>
                <w:numId w:val="1"/>
              </w:numPr>
              <w:shd w:val="clear" w:color="auto" w:fill="FFFFFF"/>
              <w:ind w:left="125" w:hanging="125"/>
              <w:rPr>
                <w:color w:val="000000"/>
                <w:spacing w:val="-6"/>
              </w:rPr>
            </w:pPr>
            <w:r w:rsidRPr="00AB5B94">
              <w:rPr>
                <w:color w:val="000000"/>
                <w:spacing w:val="-6"/>
              </w:rPr>
              <w:t>wyszukuje, porządkuje, porównuje i prezentuje informacje o zastosowaniach gazów szlachetnych</w:t>
            </w:r>
          </w:p>
          <w:p w14:paraId="7EF96CE8" w14:textId="77777777" w:rsidR="00D6323E" w:rsidRPr="00AB5B94" w:rsidRDefault="00D6323E" w:rsidP="00D6323E">
            <w:pPr>
              <w:numPr>
                <w:ilvl w:val="0"/>
                <w:numId w:val="1"/>
              </w:numPr>
              <w:shd w:val="clear" w:color="auto" w:fill="FFFFFF"/>
              <w:ind w:left="125" w:hanging="125"/>
              <w:rPr>
                <w:color w:val="000000"/>
                <w:spacing w:val="-6"/>
              </w:rPr>
            </w:pPr>
            <w:r w:rsidRPr="00AB5B94">
              <w:rPr>
                <w:color w:val="000000"/>
                <w:spacing w:val="-6"/>
              </w:rPr>
              <w:t xml:space="preserve">wyszukuje, porządkuje, porównuje i prezentuje informacje o źródłach, rodzajach i skutkach zanieczyszczeń powietrza, oraz o sposobach postępowania pozwalających chronić </w:t>
            </w:r>
            <w:r w:rsidRPr="00AB5B94">
              <w:rPr>
                <w:color w:val="000000"/>
                <w:spacing w:val="-6"/>
              </w:rPr>
              <w:lastRenderedPageBreak/>
              <w:t xml:space="preserve">powietrze przed zanieczyszczeniami </w:t>
            </w:r>
          </w:p>
          <w:p w14:paraId="41D3F864" w14:textId="77777777" w:rsidR="00D6323E" w:rsidRPr="00AB5B94" w:rsidRDefault="00D6323E" w:rsidP="00D6323E">
            <w:pPr>
              <w:numPr>
                <w:ilvl w:val="0"/>
                <w:numId w:val="1"/>
              </w:numPr>
              <w:shd w:val="clear" w:color="auto" w:fill="FFFFFF"/>
              <w:ind w:left="125" w:hanging="125"/>
              <w:rPr>
                <w:color w:val="000000"/>
                <w:spacing w:val="-6"/>
              </w:rPr>
            </w:pPr>
            <w:r w:rsidRPr="00AB5B94">
              <w:rPr>
                <w:color w:val="000000"/>
                <w:spacing w:val="-6"/>
              </w:rPr>
              <w:t>wyszukuje, porządkuje, porównuje i prezentuje informacje o przyczynach i skutkach spadku ozonu w stratosferze ziemskiej oraz sposobach zapobiegania powiększaniu się „dziury ozonowej”</w:t>
            </w:r>
          </w:p>
          <w:p w14:paraId="7BECF4C2" w14:textId="5A1C48B0" w:rsidR="00D6323E" w:rsidRDefault="008D304D" w:rsidP="008D304D">
            <w:pPr>
              <w:shd w:val="clear" w:color="auto" w:fill="FFFFFF"/>
              <w:ind w:left="125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- </w:t>
            </w:r>
            <w:r w:rsidR="00D6323E" w:rsidRPr="00AB5B94">
              <w:rPr>
                <w:color w:val="000000"/>
                <w:spacing w:val="-6"/>
              </w:rPr>
              <w:t>wyszukuje, porządkuje, porównuje i prezentuje informacje o powstawaniu kwaśnych opadów</w:t>
            </w:r>
          </w:p>
          <w:p w14:paraId="2403638E" w14:textId="780A1C1D" w:rsidR="008D304D" w:rsidRPr="00AB5B94" w:rsidRDefault="008D304D" w:rsidP="008D304D">
            <w:pPr>
              <w:shd w:val="clear" w:color="auto" w:fill="FFFFFF"/>
              <w:ind w:left="125"/>
              <w:rPr>
                <w:color w:val="000000"/>
                <w:spacing w:val="-6"/>
              </w:rPr>
            </w:pPr>
          </w:p>
          <w:p w14:paraId="5313F85B" w14:textId="77777777" w:rsidR="00D6323E" w:rsidRDefault="00D6323E" w:rsidP="00D6323E">
            <w:pPr>
              <w:rPr>
                <w:b/>
                <w:bCs/>
              </w:rPr>
            </w:pPr>
          </w:p>
        </w:tc>
      </w:tr>
    </w:tbl>
    <w:p w14:paraId="73F20D33" w14:textId="77777777" w:rsidR="00971DEC" w:rsidRDefault="00971DEC" w:rsidP="00AB5B94">
      <w:pPr>
        <w:rPr>
          <w:b/>
          <w:bCs/>
        </w:rPr>
      </w:pPr>
    </w:p>
    <w:p w14:paraId="325D9C71" w14:textId="77777777" w:rsidR="00C15680" w:rsidRPr="004413CF" w:rsidRDefault="00C15680" w:rsidP="00AB5B94">
      <w:pPr>
        <w:rPr>
          <w:b/>
          <w:bCs/>
        </w:rPr>
      </w:pPr>
    </w:p>
    <w:p w14:paraId="225B0FFF" w14:textId="4DAC259F" w:rsidR="00D6323E" w:rsidRDefault="00D6323E">
      <w:pPr>
        <w:rPr>
          <w:b/>
          <w:bCs/>
        </w:rPr>
      </w:pPr>
      <w:r>
        <w:rPr>
          <w:b/>
          <w:bCs/>
        </w:rPr>
        <w:t xml:space="preserve">Dział 3. </w:t>
      </w:r>
      <w:r w:rsidRPr="004413CF">
        <w:rPr>
          <w:b/>
          <w:bCs/>
        </w:rPr>
        <w:t>Atomy i cząsteczki</w:t>
      </w:r>
    </w:p>
    <w:p w14:paraId="6D141838" w14:textId="77777777" w:rsidR="00C15680" w:rsidRDefault="00C1568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6323E" w14:paraId="2A5FDD8D" w14:textId="77777777" w:rsidTr="00D6323E">
        <w:tc>
          <w:tcPr>
            <w:tcW w:w="2798" w:type="dxa"/>
          </w:tcPr>
          <w:p w14:paraId="225BF5BD" w14:textId="77777777" w:rsidR="00D6323E" w:rsidRPr="00D6323E" w:rsidRDefault="00D6323E">
            <w:r w:rsidRPr="00D6323E">
              <w:t>Ocena dopuszczająca</w:t>
            </w:r>
          </w:p>
          <w:p w14:paraId="663ED0A7" w14:textId="046FD224" w:rsidR="00D6323E" w:rsidRPr="00D6323E" w:rsidRDefault="00D6323E">
            <w:pPr>
              <w:rPr>
                <w:b/>
                <w:bCs/>
              </w:rPr>
            </w:pPr>
            <w:r w:rsidRPr="00D6323E">
              <w:t>[1]</w:t>
            </w:r>
          </w:p>
        </w:tc>
        <w:tc>
          <w:tcPr>
            <w:tcW w:w="2799" w:type="dxa"/>
          </w:tcPr>
          <w:p w14:paraId="6D6C43AD" w14:textId="558F7EE1" w:rsidR="00D6323E" w:rsidRDefault="00D6323E">
            <w:r>
              <w:t>Ocena dostateczna</w:t>
            </w:r>
          </w:p>
          <w:p w14:paraId="12D77EE5" w14:textId="62723E89" w:rsidR="00D6323E" w:rsidRDefault="00D6323E">
            <w:r>
              <w:t>[1+2]</w:t>
            </w:r>
          </w:p>
        </w:tc>
        <w:tc>
          <w:tcPr>
            <w:tcW w:w="2799" w:type="dxa"/>
          </w:tcPr>
          <w:p w14:paraId="6C5E90FA" w14:textId="77777777" w:rsidR="00D6323E" w:rsidRDefault="00D6323E">
            <w:r>
              <w:t>Ocena dobra</w:t>
            </w:r>
          </w:p>
          <w:p w14:paraId="702BE411" w14:textId="604616A9" w:rsidR="00D6323E" w:rsidRDefault="00D6323E">
            <w:r>
              <w:t>[1+2+3]</w:t>
            </w:r>
          </w:p>
        </w:tc>
        <w:tc>
          <w:tcPr>
            <w:tcW w:w="2799" w:type="dxa"/>
          </w:tcPr>
          <w:p w14:paraId="15B4E355" w14:textId="77777777" w:rsidR="00D6323E" w:rsidRDefault="00D6323E">
            <w:r>
              <w:t>Ocena bardzo dobra</w:t>
            </w:r>
          </w:p>
          <w:p w14:paraId="5ED947F3" w14:textId="0D86A3F5" w:rsidR="00D6323E" w:rsidRDefault="00D6323E">
            <w:r>
              <w:t>[1+2+3+4]</w:t>
            </w:r>
          </w:p>
        </w:tc>
        <w:tc>
          <w:tcPr>
            <w:tcW w:w="2799" w:type="dxa"/>
          </w:tcPr>
          <w:p w14:paraId="7A799006" w14:textId="77777777" w:rsidR="00D6323E" w:rsidRDefault="00D6323E">
            <w:r>
              <w:t>Ocena celująca</w:t>
            </w:r>
          </w:p>
          <w:p w14:paraId="50AA2525" w14:textId="22D4F489" w:rsidR="00D6323E" w:rsidRDefault="00D6323E">
            <w:r>
              <w:t>[1+2+3+4+5</w:t>
            </w:r>
            <w:r w:rsidR="00874BBC">
              <w:t>]</w:t>
            </w:r>
          </w:p>
        </w:tc>
      </w:tr>
      <w:tr w:rsidR="00172242" w14:paraId="71D4AE26" w14:textId="77777777" w:rsidTr="00D6323E">
        <w:tc>
          <w:tcPr>
            <w:tcW w:w="2798" w:type="dxa"/>
          </w:tcPr>
          <w:p w14:paraId="107CBF8D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172242">
              <w:rPr>
                <w:color w:val="000000"/>
                <w:spacing w:val="-6"/>
              </w:rPr>
              <w:t>Uczeń:</w:t>
            </w:r>
          </w:p>
          <w:p w14:paraId="1CCD35E7" w14:textId="77777777" w:rsidR="00172242" w:rsidRPr="00172242" w:rsidRDefault="00172242" w:rsidP="00172242">
            <w:pPr>
              <w:shd w:val="clear" w:color="auto" w:fill="FFFFFF"/>
              <w:ind w:left="125" w:hanging="125"/>
            </w:pPr>
            <w:r w:rsidRPr="00172242">
              <w:rPr>
                <w:color w:val="000000"/>
              </w:rPr>
              <w:t xml:space="preserve">– definiuje pojęcie </w:t>
            </w:r>
            <w:r w:rsidRPr="00172242">
              <w:rPr>
                <w:i/>
                <w:color w:val="000000"/>
              </w:rPr>
              <w:t>materia</w:t>
            </w:r>
            <w:r w:rsidRPr="00172242">
              <w:t xml:space="preserve"> </w:t>
            </w:r>
          </w:p>
          <w:p w14:paraId="0799A2CF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t>– definiuje pojęcie dyfuzji</w:t>
            </w:r>
          </w:p>
          <w:p w14:paraId="2C07820B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rPr>
                <w:color w:val="000000"/>
                <w:spacing w:val="-1"/>
              </w:rPr>
              <w:t xml:space="preserve">– opisuje </w:t>
            </w:r>
            <w:r w:rsidRPr="00172242">
              <w:rPr>
                <w:color w:val="000000"/>
                <w:spacing w:val="-5"/>
              </w:rPr>
              <w:t>ziarnistą</w:t>
            </w:r>
            <w:r w:rsidRPr="00172242">
              <w:t xml:space="preserve"> budowę materii</w:t>
            </w:r>
          </w:p>
          <w:p w14:paraId="3714A53B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rPr>
                <w:color w:val="000000"/>
                <w:spacing w:val="-1"/>
              </w:rPr>
              <w:t>– opisuje, czym atom różni się od cząsteczki</w:t>
            </w:r>
          </w:p>
          <w:p w14:paraId="2E139BFB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172242">
              <w:rPr>
                <w:color w:val="000000"/>
                <w:spacing w:val="-1"/>
              </w:rPr>
              <w:t xml:space="preserve">– definiuje pojęcia: </w:t>
            </w:r>
            <w:r w:rsidRPr="00172242">
              <w:rPr>
                <w:i/>
                <w:color w:val="000000"/>
                <w:spacing w:val="-1"/>
              </w:rPr>
              <w:t>jednostka</w:t>
            </w:r>
            <w:r w:rsidRPr="00172242">
              <w:rPr>
                <w:i/>
              </w:rPr>
              <w:t xml:space="preserve"> </w:t>
            </w:r>
            <w:r w:rsidRPr="00172242">
              <w:rPr>
                <w:i/>
                <w:color w:val="000000"/>
                <w:spacing w:val="-6"/>
              </w:rPr>
              <w:t>masy</w:t>
            </w:r>
            <w:r w:rsidRPr="00172242">
              <w:rPr>
                <w:i/>
                <w:color w:val="000000"/>
                <w:spacing w:val="-1"/>
              </w:rPr>
              <w:t xml:space="preserve"> atomowej</w:t>
            </w:r>
            <w:r w:rsidRPr="00172242">
              <w:rPr>
                <w:color w:val="000000"/>
                <w:spacing w:val="-6"/>
              </w:rPr>
              <w:t xml:space="preserve">, </w:t>
            </w:r>
            <w:r w:rsidRPr="00172242">
              <w:rPr>
                <w:i/>
                <w:color w:val="000000"/>
                <w:spacing w:val="-6"/>
              </w:rPr>
              <w:t>masa atomowa</w:t>
            </w:r>
            <w:r w:rsidRPr="00172242">
              <w:rPr>
                <w:color w:val="000000"/>
                <w:spacing w:val="-6"/>
              </w:rPr>
              <w:t xml:space="preserve">, </w:t>
            </w:r>
            <w:r w:rsidRPr="00172242">
              <w:rPr>
                <w:i/>
                <w:color w:val="000000"/>
                <w:spacing w:val="-6"/>
              </w:rPr>
              <w:t>masa</w:t>
            </w:r>
            <w:r w:rsidRPr="00172242">
              <w:rPr>
                <w:i/>
              </w:rPr>
              <w:t xml:space="preserve"> </w:t>
            </w:r>
            <w:r w:rsidRPr="00172242">
              <w:rPr>
                <w:i/>
                <w:color w:val="000000"/>
                <w:spacing w:val="-6"/>
              </w:rPr>
              <w:t>cząsteczkowa</w:t>
            </w:r>
          </w:p>
          <w:p w14:paraId="4153B3F7" w14:textId="77777777" w:rsidR="00172242" w:rsidRPr="00172242" w:rsidRDefault="00172242" w:rsidP="00172242">
            <w:pPr>
              <w:pStyle w:val="Tekstpodstawowywcity"/>
              <w:ind w:left="125" w:hanging="125"/>
              <w:rPr>
                <w:b w:val="0"/>
                <w:bCs w:val="0"/>
                <w:sz w:val="24"/>
                <w:szCs w:val="24"/>
              </w:rPr>
            </w:pPr>
            <w:r w:rsidRPr="00172242">
              <w:rPr>
                <w:b w:val="0"/>
                <w:bCs w:val="0"/>
                <w:sz w:val="24"/>
                <w:szCs w:val="24"/>
              </w:rPr>
              <w:t>– opisuje i charakteryzuje skład atomu pierwiastka chemicznego (jądro – protony i neutrony, powłoki elektronowe – elektrony)</w:t>
            </w:r>
          </w:p>
          <w:p w14:paraId="432BE505" w14:textId="77777777" w:rsidR="00172242" w:rsidRPr="00172242" w:rsidRDefault="00172242" w:rsidP="00172242">
            <w:pPr>
              <w:pStyle w:val="Tekstpodstawowywcity"/>
              <w:ind w:left="125" w:hanging="125"/>
              <w:rPr>
                <w:b w:val="0"/>
                <w:bCs w:val="0"/>
                <w:sz w:val="24"/>
                <w:szCs w:val="24"/>
              </w:rPr>
            </w:pPr>
            <w:r w:rsidRPr="00172242">
              <w:rPr>
                <w:b w:val="0"/>
                <w:bCs w:val="0"/>
                <w:sz w:val="24"/>
                <w:szCs w:val="24"/>
              </w:rPr>
              <w:lastRenderedPageBreak/>
              <w:t>– wyjaśnia, co to są nukleony</w:t>
            </w:r>
          </w:p>
          <w:p w14:paraId="05FDC5F0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172242">
              <w:rPr>
                <w:color w:val="000000"/>
              </w:rPr>
              <w:t xml:space="preserve">– definiuje pojęcie </w:t>
            </w:r>
            <w:r w:rsidRPr="00172242">
              <w:rPr>
                <w:i/>
                <w:color w:val="000000"/>
              </w:rPr>
              <w:t>elektrony walencyjne</w:t>
            </w:r>
          </w:p>
          <w:p w14:paraId="739F48D9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</w:rPr>
            </w:pPr>
            <w:r w:rsidRPr="00172242">
              <w:rPr>
                <w:color w:val="000000"/>
              </w:rPr>
              <w:t xml:space="preserve">– wyjaśnia, co to są </w:t>
            </w:r>
            <w:r w:rsidRPr="00172242">
              <w:rPr>
                <w:i/>
                <w:color w:val="000000"/>
              </w:rPr>
              <w:t>liczba atomowa</w:t>
            </w:r>
            <w:r w:rsidRPr="00172242">
              <w:rPr>
                <w:color w:val="000000"/>
              </w:rPr>
              <w:t>,</w:t>
            </w:r>
            <w:r w:rsidRPr="00172242">
              <w:t xml:space="preserve"> </w:t>
            </w:r>
            <w:r w:rsidRPr="00172242">
              <w:rPr>
                <w:i/>
                <w:color w:val="000000"/>
                <w:spacing w:val="-4"/>
              </w:rPr>
              <w:t>liczba masowa</w:t>
            </w:r>
          </w:p>
          <w:p w14:paraId="40BAA3AB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rPr>
                <w:color w:val="000000"/>
              </w:rPr>
              <w:t>– ustala liczbę protonów</w:t>
            </w:r>
            <w:r w:rsidRPr="00172242">
              <w:t xml:space="preserve"> i neutronów w jądrze atomowym oraz liczbę </w:t>
            </w:r>
            <w:r w:rsidRPr="00172242">
              <w:rPr>
                <w:color w:val="000000"/>
                <w:spacing w:val="-1"/>
              </w:rPr>
              <w:t xml:space="preserve">elektronów w atomie danego pierwiastka chemicznego, gdy znane są liczby atomowa </w:t>
            </w:r>
            <w:r w:rsidRPr="00172242">
              <w:rPr>
                <w:color w:val="000000"/>
                <w:spacing w:val="-2"/>
              </w:rPr>
              <w:t>i masowa</w:t>
            </w:r>
          </w:p>
          <w:p w14:paraId="5325B442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1"/>
              </w:rPr>
            </w:pPr>
            <w:r w:rsidRPr="00172242">
              <w:rPr>
                <w:color w:val="000000"/>
                <w:spacing w:val="-2"/>
              </w:rPr>
              <w:t>– podaje, czym jest konfiguracja elektronowa</w:t>
            </w:r>
          </w:p>
          <w:p w14:paraId="68811959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1"/>
              </w:rPr>
            </w:pPr>
            <w:r w:rsidRPr="00172242">
              <w:rPr>
                <w:color w:val="000000"/>
                <w:spacing w:val="1"/>
              </w:rPr>
              <w:t xml:space="preserve">– definiuje pojęcie </w:t>
            </w:r>
            <w:r w:rsidRPr="00172242">
              <w:rPr>
                <w:i/>
                <w:color w:val="000000"/>
                <w:spacing w:val="1"/>
              </w:rPr>
              <w:t>izotop</w:t>
            </w:r>
          </w:p>
          <w:p w14:paraId="3BB64F36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172242">
              <w:rPr>
                <w:color w:val="000000"/>
              </w:rPr>
              <w:t>– opisuje układ okresowy</w:t>
            </w:r>
            <w:r w:rsidRPr="00172242">
              <w:t xml:space="preserve"> </w:t>
            </w:r>
            <w:r w:rsidRPr="00172242">
              <w:rPr>
                <w:color w:val="000000"/>
                <w:spacing w:val="-2"/>
              </w:rPr>
              <w:t>pierwiastków</w:t>
            </w:r>
            <w:r w:rsidRPr="00172242">
              <w:t xml:space="preserve"> chemicznych</w:t>
            </w:r>
          </w:p>
          <w:p w14:paraId="5C09A953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172242">
              <w:rPr>
                <w:color w:val="000000"/>
                <w:spacing w:val="-2"/>
              </w:rPr>
              <w:t>– podaje treść prawa okresowości</w:t>
            </w:r>
          </w:p>
          <w:p w14:paraId="79B1C5C4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172242">
              <w:rPr>
                <w:color w:val="000000"/>
              </w:rPr>
              <w:t xml:space="preserve">– odczytuje z układu okresowego podstawowe informacje o pierwiastkach chemicznych </w:t>
            </w:r>
          </w:p>
          <w:p w14:paraId="3AC32D49" w14:textId="33FCF0A2" w:rsidR="00172242" w:rsidRPr="00172242" w:rsidRDefault="00172242" w:rsidP="00172242">
            <w:r w:rsidRPr="00172242">
              <w:rPr>
                <w:color w:val="000000"/>
              </w:rPr>
              <w:t>– określa rodzaj pierwiastków (metal, niemetal) i podobieństwo właściwości pierwiastków w grupie</w:t>
            </w:r>
          </w:p>
        </w:tc>
        <w:tc>
          <w:tcPr>
            <w:tcW w:w="2799" w:type="dxa"/>
          </w:tcPr>
          <w:p w14:paraId="654EC93B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rPr>
                <w:color w:val="000000"/>
                <w:spacing w:val="-5"/>
              </w:rPr>
              <w:lastRenderedPageBreak/>
              <w:t>Uczeń:</w:t>
            </w:r>
          </w:p>
          <w:p w14:paraId="1A8ADA77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172242">
              <w:rPr>
                <w:color w:val="000000"/>
                <w:spacing w:val="-1"/>
              </w:rPr>
              <w:t>– planuje doświadczenie</w:t>
            </w:r>
            <w:r w:rsidRPr="00172242">
              <w:t xml:space="preserve"> </w:t>
            </w:r>
            <w:r w:rsidRPr="00172242">
              <w:rPr>
                <w:color w:val="000000"/>
                <w:spacing w:val="-3"/>
              </w:rPr>
              <w:t>potwierdzające ziarnistość</w:t>
            </w:r>
            <w:r w:rsidRPr="00172242">
              <w:t xml:space="preserve"> </w:t>
            </w:r>
            <w:r w:rsidRPr="00172242">
              <w:rPr>
                <w:color w:val="000000"/>
                <w:spacing w:val="-2"/>
              </w:rPr>
              <w:t>budowy materii</w:t>
            </w:r>
          </w:p>
          <w:p w14:paraId="5BEBCEA3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172242">
              <w:t>– wyjaśnia</w:t>
            </w:r>
            <w:r w:rsidRPr="00172242">
              <w:rPr>
                <w:color w:val="000000"/>
              </w:rPr>
              <w:t xml:space="preserve"> zjawisko dyfuzji</w:t>
            </w:r>
          </w:p>
          <w:p w14:paraId="00632107" w14:textId="77777777" w:rsidR="00172242" w:rsidRPr="00172242" w:rsidRDefault="00172242" w:rsidP="00172242">
            <w:pPr>
              <w:shd w:val="clear" w:color="auto" w:fill="FFFFFF"/>
              <w:ind w:left="125" w:hanging="125"/>
            </w:pPr>
            <w:r w:rsidRPr="00172242">
              <w:rPr>
                <w:color w:val="000000"/>
                <w:spacing w:val="-1"/>
              </w:rPr>
              <w:t>– opisuje pierwiastek</w:t>
            </w:r>
            <w:r w:rsidRPr="00172242">
              <w:t xml:space="preserve"> chemiczny jako zbiór atomów o danej liczbie atomowej </w:t>
            </w:r>
            <w:r w:rsidRPr="00172242">
              <w:rPr>
                <w:i/>
              </w:rPr>
              <w:t>Z</w:t>
            </w:r>
          </w:p>
          <w:p w14:paraId="75F6CCE7" w14:textId="77777777" w:rsidR="00172242" w:rsidRPr="00172242" w:rsidRDefault="00172242" w:rsidP="00172242">
            <w:pPr>
              <w:shd w:val="clear" w:color="auto" w:fill="FFFFFF"/>
              <w:ind w:left="125" w:hanging="125"/>
            </w:pPr>
            <w:r w:rsidRPr="00172242">
              <w:rPr>
                <w:color w:val="000000"/>
                <w:spacing w:val="2"/>
              </w:rPr>
              <w:t>– wyjaśnia różnice w budowie atomów izotopów wodoru</w:t>
            </w:r>
          </w:p>
          <w:p w14:paraId="181F9F13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rPr>
                <w:color w:val="000000"/>
                <w:spacing w:val="-1"/>
              </w:rPr>
              <w:t>– korzysta z układu</w:t>
            </w:r>
            <w:r w:rsidRPr="00172242">
              <w:t xml:space="preserve"> </w:t>
            </w:r>
            <w:r w:rsidRPr="00172242">
              <w:rPr>
                <w:color w:val="000000"/>
                <w:spacing w:val="-3"/>
              </w:rPr>
              <w:t xml:space="preserve">okresowego pierwiastków </w:t>
            </w:r>
            <w:r w:rsidRPr="00172242">
              <w:t>chemicznych</w:t>
            </w:r>
          </w:p>
          <w:p w14:paraId="10266602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rPr>
                <w:color w:val="000000"/>
                <w:spacing w:val="-1"/>
              </w:rPr>
              <w:t>– wykorzystuje</w:t>
            </w:r>
            <w:r w:rsidRPr="00172242">
              <w:t xml:space="preserve"> </w:t>
            </w:r>
            <w:r w:rsidRPr="00172242">
              <w:rPr>
                <w:color w:val="000000"/>
                <w:spacing w:val="-3"/>
              </w:rPr>
              <w:t>informacje odczytane</w:t>
            </w:r>
            <w:r w:rsidRPr="00172242">
              <w:t xml:space="preserve"> z</w:t>
            </w:r>
            <w:r w:rsidRPr="00172242">
              <w:rPr>
                <w:color w:val="000000"/>
                <w:spacing w:val="-2"/>
              </w:rPr>
              <w:t> układu okresowego</w:t>
            </w:r>
            <w:r w:rsidRPr="00172242">
              <w:t xml:space="preserve"> </w:t>
            </w:r>
            <w:r w:rsidRPr="00172242">
              <w:rPr>
                <w:color w:val="000000"/>
                <w:spacing w:val="-2"/>
              </w:rPr>
              <w:lastRenderedPageBreak/>
              <w:t>pierwiastków</w:t>
            </w:r>
            <w:r w:rsidRPr="00172242">
              <w:t xml:space="preserve"> chemicznych</w:t>
            </w:r>
          </w:p>
          <w:p w14:paraId="2C2426DB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rPr>
                <w:color w:val="000000"/>
                <w:spacing w:val="-1"/>
              </w:rPr>
              <w:t>– podaje maksymalną liczbę</w:t>
            </w:r>
            <w:r w:rsidRPr="00172242">
              <w:t xml:space="preserve"> </w:t>
            </w:r>
            <w:r w:rsidRPr="00172242">
              <w:rPr>
                <w:color w:val="000000"/>
                <w:spacing w:val="-1"/>
              </w:rPr>
              <w:t>elektronów na poszczególnych powłokach (</w:t>
            </w:r>
            <w:r w:rsidRPr="00172242">
              <w:rPr>
                <w:i/>
                <w:color w:val="000000"/>
                <w:spacing w:val="-1"/>
              </w:rPr>
              <w:t>K</w:t>
            </w:r>
            <w:r w:rsidRPr="00172242">
              <w:rPr>
                <w:color w:val="000000"/>
                <w:spacing w:val="-1"/>
              </w:rPr>
              <w:t xml:space="preserve">, </w:t>
            </w:r>
            <w:r w:rsidRPr="00172242">
              <w:rPr>
                <w:i/>
                <w:color w:val="000000"/>
                <w:spacing w:val="-1"/>
              </w:rPr>
              <w:t>L</w:t>
            </w:r>
            <w:r w:rsidRPr="00172242">
              <w:rPr>
                <w:color w:val="000000"/>
                <w:spacing w:val="-1"/>
              </w:rPr>
              <w:t xml:space="preserve">, </w:t>
            </w:r>
            <w:r w:rsidRPr="00172242">
              <w:rPr>
                <w:i/>
                <w:color w:val="000000"/>
                <w:spacing w:val="-1"/>
              </w:rPr>
              <w:t>M</w:t>
            </w:r>
            <w:r w:rsidRPr="00172242">
              <w:rPr>
                <w:color w:val="000000"/>
                <w:spacing w:val="-1"/>
              </w:rPr>
              <w:t>)</w:t>
            </w:r>
          </w:p>
          <w:p w14:paraId="01F36805" w14:textId="77777777" w:rsidR="00172242" w:rsidRPr="00172242" w:rsidRDefault="00172242" w:rsidP="00172242">
            <w:pPr>
              <w:shd w:val="clear" w:color="auto" w:fill="FFFFFF"/>
              <w:ind w:left="125" w:hanging="125"/>
            </w:pPr>
            <w:r w:rsidRPr="00172242">
              <w:rPr>
                <w:color w:val="000000"/>
                <w:spacing w:val="-1"/>
              </w:rPr>
              <w:t>– zapisuje konfiguracje elektronowe</w:t>
            </w:r>
            <w:r w:rsidRPr="00172242">
              <w:t xml:space="preserve"> </w:t>
            </w:r>
          </w:p>
          <w:p w14:paraId="71EA2DBA" w14:textId="77777777" w:rsidR="00172242" w:rsidRPr="00172242" w:rsidRDefault="00172242" w:rsidP="00172242">
            <w:pPr>
              <w:shd w:val="clear" w:color="auto" w:fill="FFFFFF"/>
              <w:ind w:left="125" w:hanging="125"/>
            </w:pPr>
            <w:r w:rsidRPr="00172242">
              <w:rPr>
                <w:color w:val="000000"/>
                <w:spacing w:val="-1"/>
              </w:rPr>
              <w:t>– rysuje modele atomów</w:t>
            </w:r>
            <w:r w:rsidRPr="00172242">
              <w:t xml:space="preserve"> </w:t>
            </w:r>
            <w:r w:rsidRPr="00172242">
              <w:rPr>
                <w:color w:val="000000"/>
                <w:spacing w:val="-2"/>
              </w:rPr>
              <w:t>pierwiastków</w:t>
            </w:r>
            <w:r w:rsidRPr="00172242">
              <w:t xml:space="preserve"> chemicznych</w:t>
            </w:r>
          </w:p>
          <w:p w14:paraId="3FE93554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t>– określa, jak zmieniają się</w:t>
            </w:r>
            <w:r w:rsidRPr="00172242">
              <w:rPr>
                <w:color w:val="000000"/>
                <w:spacing w:val="-1"/>
              </w:rPr>
              <w:t xml:space="preserve"> niektóre właściwości pierwiastków w grupie i okresie</w:t>
            </w:r>
          </w:p>
          <w:p w14:paraId="6CAD12CC" w14:textId="77777777" w:rsidR="00172242" w:rsidRPr="00172242" w:rsidRDefault="00172242" w:rsidP="00172242"/>
        </w:tc>
        <w:tc>
          <w:tcPr>
            <w:tcW w:w="2799" w:type="dxa"/>
          </w:tcPr>
          <w:p w14:paraId="47606692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rPr>
                <w:color w:val="000000"/>
                <w:spacing w:val="-6"/>
              </w:rPr>
              <w:lastRenderedPageBreak/>
              <w:t>Uczeń:</w:t>
            </w:r>
          </w:p>
          <w:p w14:paraId="584BD504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t xml:space="preserve">– </w:t>
            </w:r>
            <w:r w:rsidRPr="00172242">
              <w:rPr>
                <w:color w:val="000000"/>
                <w:spacing w:val="-1"/>
              </w:rPr>
              <w:t>wyjaśnia różnice między pierwiastkiem a związkiem chemicznym</w:t>
            </w:r>
          </w:p>
          <w:p w14:paraId="7037DC75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172242">
              <w:rPr>
                <w:color w:val="000000"/>
                <w:spacing w:val="-2"/>
              </w:rPr>
              <w:t>– korzysta</w:t>
            </w:r>
            <w:r w:rsidRPr="00172242">
              <w:t xml:space="preserve"> </w:t>
            </w:r>
            <w:r w:rsidRPr="00172242">
              <w:rPr>
                <w:color w:val="000000"/>
                <w:spacing w:val="-1"/>
              </w:rPr>
              <w:t>z informacji zawartych</w:t>
            </w:r>
            <w:r w:rsidRPr="00172242">
              <w:t xml:space="preserve"> </w:t>
            </w:r>
            <w:r w:rsidRPr="00172242">
              <w:rPr>
                <w:color w:val="000000"/>
                <w:spacing w:val="-2"/>
              </w:rPr>
              <w:t>w układzie okresowym</w:t>
            </w:r>
            <w:r w:rsidRPr="00172242">
              <w:t xml:space="preserve"> </w:t>
            </w:r>
            <w:r w:rsidRPr="00172242">
              <w:rPr>
                <w:color w:val="000000"/>
                <w:spacing w:val="-2"/>
              </w:rPr>
              <w:t>pierwiastków</w:t>
            </w:r>
            <w:r w:rsidRPr="00172242">
              <w:t xml:space="preserve"> chemicznych</w:t>
            </w:r>
          </w:p>
          <w:p w14:paraId="2A1164D3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172242">
              <w:rPr>
                <w:color w:val="000000"/>
                <w:spacing w:val="-2"/>
              </w:rPr>
              <w:t>– oblicza maksymalną liczbę elektronów w powłokach</w:t>
            </w:r>
          </w:p>
          <w:p w14:paraId="7855B0EA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t xml:space="preserve">– </w:t>
            </w:r>
            <w:r w:rsidRPr="00172242">
              <w:rPr>
                <w:color w:val="000000"/>
                <w:spacing w:val="-1"/>
              </w:rPr>
              <w:t>zapisuje konfiguracje elektronowe</w:t>
            </w:r>
          </w:p>
          <w:p w14:paraId="0A70FF0A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172242">
              <w:rPr>
                <w:color w:val="000000"/>
                <w:spacing w:val="-1"/>
              </w:rPr>
              <w:t xml:space="preserve">– rysuje uproszczone modele atomów </w:t>
            </w:r>
          </w:p>
          <w:p w14:paraId="46B70EAD" w14:textId="2BF4EA31" w:rsidR="00172242" w:rsidRDefault="00172242" w:rsidP="00172242">
            <w:r w:rsidRPr="00172242">
              <w:rPr>
                <w:color w:val="000000"/>
                <w:spacing w:val="-1"/>
              </w:rPr>
              <w:t>– określa zmianę właściwości pierwiastków w grupie i okresie</w:t>
            </w:r>
          </w:p>
        </w:tc>
        <w:tc>
          <w:tcPr>
            <w:tcW w:w="2799" w:type="dxa"/>
          </w:tcPr>
          <w:p w14:paraId="29F97127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172242">
              <w:rPr>
                <w:color w:val="000000"/>
                <w:spacing w:val="-6"/>
              </w:rPr>
              <w:t>Uczeń:</w:t>
            </w:r>
          </w:p>
          <w:p w14:paraId="6176A275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172242">
              <w:t xml:space="preserve">– </w:t>
            </w:r>
            <w:r w:rsidRPr="00172242">
              <w:rPr>
                <w:color w:val="000000"/>
                <w:spacing w:val="-3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14:paraId="77BAD258" w14:textId="77777777" w:rsidR="00172242" w:rsidRDefault="00172242" w:rsidP="00172242"/>
        </w:tc>
        <w:tc>
          <w:tcPr>
            <w:tcW w:w="2799" w:type="dxa"/>
          </w:tcPr>
          <w:p w14:paraId="7517B4EA" w14:textId="77777777" w:rsidR="00172242" w:rsidRPr="00172242" w:rsidRDefault="00172242" w:rsidP="00172242">
            <w:pPr>
              <w:shd w:val="clear" w:color="auto" w:fill="FFFFFF"/>
              <w:ind w:left="125" w:hanging="125"/>
              <w:rPr>
                <w:color w:val="000000"/>
                <w:spacing w:val="-6"/>
              </w:rPr>
            </w:pPr>
            <w:r w:rsidRPr="00172242">
              <w:rPr>
                <w:color w:val="000000"/>
                <w:spacing w:val="-6"/>
              </w:rPr>
              <w:t>Uczeń:</w:t>
            </w:r>
          </w:p>
          <w:p w14:paraId="7A08CF5D" w14:textId="77777777" w:rsidR="00172242" w:rsidRDefault="00172242" w:rsidP="00172242">
            <w:r w:rsidRPr="00172242">
              <w:t>– wyszukuje informacje na temat zastosowań izotopów</w:t>
            </w:r>
          </w:p>
          <w:p w14:paraId="55246F75" w14:textId="73C4090F" w:rsidR="00172242" w:rsidRDefault="00172242" w:rsidP="00172242">
            <w:r>
              <w:t>- rozwiązuje zadania o wysokim stopniu trudności</w:t>
            </w:r>
          </w:p>
        </w:tc>
      </w:tr>
    </w:tbl>
    <w:p w14:paraId="1ABC1EA8" w14:textId="77777777" w:rsidR="00D6323E" w:rsidRDefault="00D6323E"/>
    <w:p w14:paraId="078BC403" w14:textId="64285721" w:rsidR="00172242" w:rsidRDefault="00172242">
      <w:pPr>
        <w:rPr>
          <w:b/>
          <w:bCs/>
        </w:rPr>
      </w:pPr>
      <w:r>
        <w:rPr>
          <w:b/>
          <w:bCs/>
        </w:rPr>
        <w:t>PÓŁROCZE II.</w:t>
      </w:r>
    </w:p>
    <w:p w14:paraId="01E4B11C" w14:textId="77777777" w:rsidR="00C15680" w:rsidRDefault="00C15680">
      <w:pPr>
        <w:rPr>
          <w:b/>
          <w:bCs/>
        </w:rPr>
      </w:pPr>
    </w:p>
    <w:p w14:paraId="309B5648" w14:textId="2A4EA048" w:rsidR="00172242" w:rsidRDefault="00172242">
      <w:pPr>
        <w:rPr>
          <w:b/>
          <w:bCs/>
        </w:rPr>
      </w:pPr>
      <w:r>
        <w:rPr>
          <w:b/>
          <w:bCs/>
        </w:rPr>
        <w:t xml:space="preserve">Dział 4. </w:t>
      </w:r>
      <w:r w:rsidRPr="004413CF">
        <w:rPr>
          <w:b/>
          <w:bCs/>
        </w:rPr>
        <w:t>Łączenie się atomów. Równania reakcji chemicznych</w:t>
      </w:r>
    </w:p>
    <w:p w14:paraId="5429BFFD" w14:textId="77777777" w:rsidR="00C15680" w:rsidRDefault="00C1568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72242" w14:paraId="2C3DD556" w14:textId="77777777" w:rsidTr="00172242">
        <w:tc>
          <w:tcPr>
            <w:tcW w:w="2798" w:type="dxa"/>
          </w:tcPr>
          <w:p w14:paraId="28943F42" w14:textId="77777777" w:rsidR="00172242" w:rsidRDefault="00172242">
            <w:r>
              <w:t>Ocena dopuszczająca</w:t>
            </w:r>
          </w:p>
          <w:p w14:paraId="4161F141" w14:textId="55C08DC5" w:rsidR="00172242" w:rsidRPr="00172242" w:rsidRDefault="00172242">
            <w:r>
              <w:t>[1]</w:t>
            </w:r>
          </w:p>
        </w:tc>
        <w:tc>
          <w:tcPr>
            <w:tcW w:w="2799" w:type="dxa"/>
          </w:tcPr>
          <w:p w14:paraId="4BEB1475" w14:textId="77777777" w:rsidR="00172242" w:rsidRPr="00172242" w:rsidRDefault="00172242">
            <w:r w:rsidRPr="00172242">
              <w:t>Ocena dostateczna</w:t>
            </w:r>
          </w:p>
          <w:p w14:paraId="65711BE9" w14:textId="7E95399F" w:rsidR="00172242" w:rsidRPr="00172242" w:rsidRDefault="00172242">
            <w:r w:rsidRPr="00172242">
              <w:t>[1+2]</w:t>
            </w:r>
          </w:p>
        </w:tc>
        <w:tc>
          <w:tcPr>
            <w:tcW w:w="2799" w:type="dxa"/>
          </w:tcPr>
          <w:p w14:paraId="6DB0813E" w14:textId="77777777" w:rsidR="00172242" w:rsidRPr="00172242" w:rsidRDefault="00172242">
            <w:r w:rsidRPr="00172242">
              <w:t>Ocena dobra</w:t>
            </w:r>
          </w:p>
          <w:p w14:paraId="3F48968E" w14:textId="3635593A" w:rsidR="00172242" w:rsidRPr="00172242" w:rsidRDefault="00172242">
            <w:r w:rsidRPr="00172242">
              <w:t>[1+2+3]</w:t>
            </w:r>
          </w:p>
        </w:tc>
        <w:tc>
          <w:tcPr>
            <w:tcW w:w="2799" w:type="dxa"/>
          </w:tcPr>
          <w:p w14:paraId="4571EB52" w14:textId="77777777" w:rsidR="00172242" w:rsidRPr="00172242" w:rsidRDefault="00172242">
            <w:r w:rsidRPr="00172242">
              <w:t>Ocena bardzo dobra</w:t>
            </w:r>
          </w:p>
          <w:p w14:paraId="5EC4A86A" w14:textId="63A4C4A7" w:rsidR="00172242" w:rsidRPr="00172242" w:rsidRDefault="00172242">
            <w:r w:rsidRPr="00172242">
              <w:t>[1+2+3+4]</w:t>
            </w:r>
          </w:p>
        </w:tc>
        <w:tc>
          <w:tcPr>
            <w:tcW w:w="2799" w:type="dxa"/>
          </w:tcPr>
          <w:p w14:paraId="09BFB543" w14:textId="77777777" w:rsidR="00172242" w:rsidRPr="00172242" w:rsidRDefault="00172242">
            <w:r w:rsidRPr="00172242">
              <w:t>Ocena celująca</w:t>
            </w:r>
          </w:p>
          <w:p w14:paraId="397DDAC0" w14:textId="542D9FEC" w:rsidR="00172242" w:rsidRPr="00172242" w:rsidRDefault="00172242">
            <w:r w:rsidRPr="00172242">
              <w:t>[1+2+3+4+5]</w:t>
            </w:r>
          </w:p>
        </w:tc>
      </w:tr>
      <w:tr w:rsidR="00172242" w14:paraId="79AA9795" w14:textId="77777777" w:rsidTr="00172242">
        <w:tc>
          <w:tcPr>
            <w:tcW w:w="2798" w:type="dxa"/>
          </w:tcPr>
          <w:p w14:paraId="3698528C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  <w:spacing w:val="-6"/>
              </w:rPr>
              <w:t>Uczeń:</w:t>
            </w:r>
          </w:p>
          <w:p w14:paraId="0CA38992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</w:rPr>
              <w:t>– wymienia typy wiązań</w:t>
            </w:r>
            <w:r w:rsidRPr="00C678E2">
              <w:t xml:space="preserve"> </w:t>
            </w:r>
            <w:r w:rsidRPr="00C678E2">
              <w:rPr>
                <w:color w:val="000000"/>
                <w:spacing w:val="-3"/>
              </w:rPr>
              <w:t>chemicznych</w:t>
            </w:r>
          </w:p>
          <w:p w14:paraId="78E16F2A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4"/>
              </w:rPr>
            </w:pPr>
            <w:r w:rsidRPr="00C678E2">
              <w:rPr>
                <w:color w:val="000000"/>
              </w:rPr>
              <w:t xml:space="preserve">– podaje definicje: </w:t>
            </w:r>
            <w:r w:rsidRPr="00C678E2">
              <w:rPr>
                <w:i/>
                <w:color w:val="000000"/>
              </w:rPr>
              <w:t>wiązania</w:t>
            </w:r>
            <w:r w:rsidRPr="00C678E2">
              <w:rPr>
                <w:i/>
              </w:rPr>
              <w:t xml:space="preserve"> </w:t>
            </w:r>
            <w:r w:rsidRPr="00C678E2">
              <w:rPr>
                <w:i/>
                <w:color w:val="000000"/>
                <w:spacing w:val="-4"/>
              </w:rPr>
              <w:t>kowalencyjnego</w:t>
            </w:r>
            <w:r w:rsidRPr="00C678E2">
              <w:rPr>
                <w:color w:val="000000"/>
                <w:spacing w:val="-4"/>
              </w:rPr>
              <w:t>,</w:t>
            </w:r>
            <w:r w:rsidRPr="00C678E2">
              <w:rPr>
                <w:i/>
                <w:color w:val="000000"/>
                <w:spacing w:val="-4"/>
              </w:rPr>
              <w:t xml:space="preserve"> </w:t>
            </w:r>
            <w:r w:rsidRPr="00C678E2">
              <w:rPr>
                <w:i/>
              </w:rPr>
              <w:t xml:space="preserve">wiązania </w:t>
            </w:r>
            <w:r w:rsidRPr="00C678E2">
              <w:rPr>
                <w:i/>
                <w:color w:val="000000"/>
                <w:spacing w:val="-2"/>
              </w:rPr>
              <w:t>jonowego</w:t>
            </w:r>
          </w:p>
          <w:p w14:paraId="7B72A93F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i/>
                <w:color w:val="000000"/>
                <w:spacing w:val="-4"/>
              </w:rPr>
            </w:pPr>
            <w:r w:rsidRPr="00C678E2">
              <w:rPr>
                <w:color w:val="000000"/>
                <w:spacing w:val="-1"/>
              </w:rPr>
              <w:t xml:space="preserve">– definiuje pojęcia: </w:t>
            </w:r>
            <w:r w:rsidRPr="00C678E2">
              <w:rPr>
                <w:i/>
                <w:color w:val="000000"/>
                <w:spacing w:val="-1"/>
              </w:rPr>
              <w:t>jon</w:t>
            </w:r>
            <w:r w:rsidRPr="00C678E2">
              <w:rPr>
                <w:color w:val="000000"/>
                <w:spacing w:val="-1"/>
              </w:rPr>
              <w:t xml:space="preserve">, </w:t>
            </w:r>
            <w:r w:rsidRPr="00C678E2">
              <w:rPr>
                <w:i/>
                <w:color w:val="000000"/>
                <w:spacing w:val="-1"/>
              </w:rPr>
              <w:t>kation</w:t>
            </w:r>
            <w:r w:rsidRPr="00C678E2">
              <w:rPr>
                <w:color w:val="000000"/>
                <w:spacing w:val="-1"/>
              </w:rPr>
              <w:t>,</w:t>
            </w:r>
            <w:r w:rsidRPr="00C678E2">
              <w:t xml:space="preserve"> </w:t>
            </w:r>
            <w:r w:rsidRPr="00C678E2">
              <w:rPr>
                <w:i/>
                <w:color w:val="000000"/>
                <w:spacing w:val="-4"/>
              </w:rPr>
              <w:t>anion</w:t>
            </w:r>
          </w:p>
          <w:p w14:paraId="78D3D3FD" w14:textId="77777777" w:rsidR="00C678E2" w:rsidRPr="00C678E2" w:rsidRDefault="00C678E2" w:rsidP="00C678E2">
            <w:pPr>
              <w:shd w:val="clear" w:color="auto" w:fill="FFFFFF"/>
              <w:ind w:left="125" w:hanging="125"/>
            </w:pPr>
            <w:r w:rsidRPr="00C678E2">
              <w:rPr>
                <w:i/>
                <w:color w:val="000000"/>
                <w:spacing w:val="-4"/>
              </w:rPr>
              <w:t xml:space="preserve">– </w:t>
            </w:r>
            <w:r w:rsidRPr="00C678E2">
              <w:rPr>
                <w:color w:val="000000"/>
                <w:spacing w:val="-4"/>
              </w:rPr>
              <w:t>definiuje pojęcie</w:t>
            </w:r>
            <w:r w:rsidRPr="00C678E2">
              <w:rPr>
                <w:i/>
                <w:color w:val="000000"/>
                <w:spacing w:val="-4"/>
              </w:rPr>
              <w:t xml:space="preserve"> elektroujemność</w:t>
            </w:r>
          </w:p>
          <w:p w14:paraId="717885B8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t xml:space="preserve">– </w:t>
            </w:r>
            <w:r w:rsidRPr="00C678E2">
              <w:rPr>
                <w:color w:val="000000"/>
                <w:spacing w:val="-1"/>
              </w:rPr>
              <w:t>posługuje się symbolami pierwiastków chemicznych</w:t>
            </w:r>
          </w:p>
          <w:p w14:paraId="37AEEAF1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  <w:spacing w:val="-1"/>
              </w:rPr>
              <w:t>– podaje, co występuje we wzorze elektronowym</w:t>
            </w:r>
          </w:p>
          <w:p w14:paraId="4C77E635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  <w:spacing w:val="-1"/>
              </w:rPr>
              <w:t xml:space="preserve">– odróżnia wzór sumaryczny od </w:t>
            </w:r>
            <w:r w:rsidRPr="00C678E2">
              <w:rPr>
                <w:color w:val="000000"/>
                <w:spacing w:val="-2"/>
              </w:rPr>
              <w:t>wzoru strukturalnego</w:t>
            </w:r>
          </w:p>
          <w:p w14:paraId="2EC7641C" w14:textId="77777777" w:rsidR="00C678E2" w:rsidRPr="00C678E2" w:rsidRDefault="00C678E2" w:rsidP="00C678E2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  <w:spacing w:val="-1"/>
              </w:rPr>
              <w:t>na przykładzie cząsteczek o budowie kowalencyjnej: H</w:t>
            </w:r>
            <w:r w:rsidRPr="00C678E2">
              <w:rPr>
                <w:color w:val="000000"/>
                <w:spacing w:val="-1"/>
                <w:vertAlign w:val="subscript"/>
              </w:rPr>
              <w:t>2</w:t>
            </w:r>
            <w:r w:rsidRPr="00C678E2">
              <w:rPr>
                <w:color w:val="000000"/>
                <w:spacing w:val="-1"/>
              </w:rPr>
              <w:t>, Cl</w:t>
            </w:r>
            <w:r w:rsidRPr="00C678E2">
              <w:rPr>
                <w:color w:val="000000"/>
                <w:spacing w:val="-1"/>
                <w:vertAlign w:val="subscript"/>
              </w:rPr>
              <w:t>2</w:t>
            </w:r>
            <w:r w:rsidRPr="00C678E2">
              <w:rPr>
                <w:color w:val="000000"/>
                <w:spacing w:val="-1"/>
              </w:rPr>
              <w:t>, N</w:t>
            </w:r>
            <w:r w:rsidRPr="00C678E2">
              <w:rPr>
                <w:color w:val="000000"/>
                <w:spacing w:val="-1"/>
                <w:vertAlign w:val="subscript"/>
              </w:rPr>
              <w:t>2</w:t>
            </w:r>
            <w:r w:rsidRPr="00C678E2">
              <w:rPr>
                <w:color w:val="000000"/>
                <w:spacing w:val="-1"/>
              </w:rPr>
              <w:t>, CO</w:t>
            </w:r>
            <w:r w:rsidRPr="00C678E2">
              <w:rPr>
                <w:color w:val="000000"/>
                <w:spacing w:val="-1"/>
                <w:vertAlign w:val="subscript"/>
              </w:rPr>
              <w:t>2</w:t>
            </w:r>
            <w:r w:rsidRPr="00C678E2">
              <w:rPr>
                <w:color w:val="000000"/>
                <w:spacing w:val="-1"/>
              </w:rPr>
              <w:t>, H</w:t>
            </w:r>
            <w:r w:rsidRPr="00C678E2">
              <w:rPr>
                <w:color w:val="000000"/>
                <w:spacing w:val="-1"/>
                <w:vertAlign w:val="subscript"/>
              </w:rPr>
              <w:t>2</w:t>
            </w:r>
            <w:r w:rsidRPr="00C678E2">
              <w:rPr>
                <w:color w:val="000000"/>
                <w:spacing w:val="-1"/>
              </w:rPr>
              <w:t>O, HCl, NH</w:t>
            </w:r>
            <w:r w:rsidRPr="00C678E2">
              <w:rPr>
                <w:color w:val="000000"/>
                <w:spacing w:val="-1"/>
                <w:vertAlign w:val="subscript"/>
              </w:rPr>
              <w:t xml:space="preserve">3, </w:t>
            </w:r>
            <w:r w:rsidRPr="00C678E2">
              <w:rPr>
                <w:color w:val="000000"/>
                <w:spacing w:val="-1"/>
              </w:rPr>
              <w:t>CH</w:t>
            </w:r>
            <w:r w:rsidRPr="00C678E2">
              <w:rPr>
                <w:color w:val="000000"/>
                <w:spacing w:val="-1"/>
                <w:vertAlign w:val="subscript"/>
              </w:rPr>
              <w:t>4</w:t>
            </w:r>
            <w:r w:rsidRPr="00C678E2">
              <w:rPr>
                <w:color w:val="000000"/>
                <w:spacing w:val="-1"/>
              </w:rPr>
              <w:t xml:space="preserve">, zapisuje wzory </w:t>
            </w:r>
            <w:r w:rsidRPr="00C678E2">
              <w:rPr>
                <w:color w:val="000000"/>
                <w:spacing w:val="-1"/>
              </w:rPr>
              <w:lastRenderedPageBreak/>
              <w:t>sumaryczne i strukturalne tych cząsteczek</w:t>
            </w:r>
          </w:p>
          <w:p w14:paraId="32584C61" w14:textId="77777777" w:rsidR="00C678E2" w:rsidRPr="00C678E2" w:rsidRDefault="00C678E2" w:rsidP="00C678E2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  <w:spacing w:val="-1"/>
              </w:rPr>
              <w:t>wskazuje jony z atomów na przykładach: Na, Mg, Al, O, Cl, S</w:t>
            </w:r>
          </w:p>
          <w:p w14:paraId="007706A6" w14:textId="77777777" w:rsidR="00C678E2" w:rsidRPr="00C678E2" w:rsidRDefault="00C678E2" w:rsidP="00C678E2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  <w:spacing w:val="-1"/>
              </w:rPr>
              <w:t xml:space="preserve">wskazuje jony w związkach o budowie jonowej (np. NaCl, </w:t>
            </w:r>
            <w:proofErr w:type="spellStart"/>
            <w:r w:rsidRPr="00C678E2">
              <w:rPr>
                <w:color w:val="000000"/>
                <w:spacing w:val="-1"/>
              </w:rPr>
              <w:t>MgO</w:t>
            </w:r>
            <w:proofErr w:type="spellEnd"/>
            <w:r w:rsidRPr="00C678E2">
              <w:rPr>
                <w:color w:val="000000"/>
                <w:spacing w:val="-1"/>
              </w:rPr>
              <w:t>)</w:t>
            </w:r>
          </w:p>
          <w:p w14:paraId="7146C6DF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  <w:spacing w:val="-2"/>
              </w:rPr>
              <w:t xml:space="preserve">– definiuje pojęcie </w:t>
            </w:r>
            <w:r w:rsidRPr="00C678E2">
              <w:rPr>
                <w:i/>
                <w:color w:val="000000"/>
                <w:spacing w:val="-2"/>
              </w:rPr>
              <w:t>wartościowość</w:t>
            </w:r>
          </w:p>
          <w:p w14:paraId="43485E89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</w:rPr>
              <w:t>– podaje wartościowość</w:t>
            </w:r>
            <w:r w:rsidRPr="00C678E2">
              <w:t xml:space="preserve"> </w:t>
            </w:r>
            <w:r w:rsidRPr="00C678E2">
              <w:rPr>
                <w:color w:val="000000"/>
                <w:spacing w:val="-1"/>
              </w:rPr>
              <w:t>pierwiastków chemicznych w stanie wolnym</w:t>
            </w:r>
            <w:r w:rsidRPr="00C678E2">
              <w:t xml:space="preserve"> </w:t>
            </w:r>
          </w:p>
          <w:p w14:paraId="4A5F8702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</w:rPr>
              <w:t xml:space="preserve">– </w:t>
            </w:r>
            <w:r w:rsidRPr="00C678E2">
              <w:rPr>
                <w:color w:val="000000"/>
                <w:spacing w:val="-1"/>
              </w:rPr>
              <w:t>odczytuje z układu okresowego</w:t>
            </w:r>
            <w:r w:rsidRPr="00C678E2">
              <w:t xml:space="preserve"> maksymalną </w:t>
            </w:r>
            <w:r w:rsidRPr="00C678E2">
              <w:rPr>
                <w:color w:val="000000"/>
                <w:spacing w:val="-1"/>
              </w:rPr>
              <w:t>wartościowość pierwiastków chemicznych względem wodoru i tlenu grup 1, 2 i 13−17</w:t>
            </w:r>
          </w:p>
          <w:p w14:paraId="4DCB3E61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</w:rPr>
              <w:t xml:space="preserve">– </w:t>
            </w:r>
            <w:r w:rsidRPr="00C678E2">
              <w:rPr>
                <w:color w:val="000000"/>
                <w:spacing w:val="-1"/>
              </w:rPr>
              <w:t>wyznacza wartościowość</w:t>
            </w:r>
            <w:r w:rsidRPr="00C678E2">
              <w:t xml:space="preserve"> </w:t>
            </w:r>
            <w:r w:rsidRPr="00C678E2">
              <w:rPr>
                <w:color w:val="000000"/>
                <w:spacing w:val="-2"/>
              </w:rPr>
              <w:t>pierwiastków chemicznych na podstawie</w:t>
            </w:r>
            <w:r w:rsidRPr="00C678E2">
              <w:t xml:space="preserve"> </w:t>
            </w:r>
            <w:r w:rsidRPr="00C678E2">
              <w:rPr>
                <w:color w:val="000000"/>
                <w:spacing w:val="-1"/>
              </w:rPr>
              <w:t>wzorów sumarycznych</w:t>
            </w:r>
          </w:p>
          <w:p w14:paraId="0924E33D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</w:rPr>
              <w:t xml:space="preserve">– </w:t>
            </w:r>
            <w:r w:rsidRPr="00C678E2">
              <w:rPr>
                <w:color w:val="000000"/>
                <w:spacing w:val="-2"/>
              </w:rPr>
              <w:t>zapisuje wzory sumaryczny</w:t>
            </w:r>
            <w:r w:rsidRPr="00C678E2">
              <w:t xml:space="preserve"> </w:t>
            </w:r>
            <w:r w:rsidRPr="00C678E2">
              <w:rPr>
                <w:color w:val="000000"/>
                <w:spacing w:val="-2"/>
              </w:rPr>
              <w:t xml:space="preserve">i strukturalny cząsteczki związku </w:t>
            </w:r>
            <w:r w:rsidRPr="00C678E2">
              <w:rPr>
                <w:color w:val="000000"/>
                <w:spacing w:val="-2"/>
              </w:rPr>
              <w:lastRenderedPageBreak/>
              <w:t>dwupierwiastkowego na podstawie</w:t>
            </w:r>
            <w:r w:rsidRPr="00C678E2">
              <w:t xml:space="preserve"> </w:t>
            </w:r>
            <w:r w:rsidRPr="00C678E2">
              <w:rPr>
                <w:color w:val="000000"/>
              </w:rPr>
              <w:t xml:space="preserve">wartościowości pierwiastków </w:t>
            </w:r>
            <w:r w:rsidRPr="00C678E2">
              <w:t>chemicznych</w:t>
            </w:r>
          </w:p>
          <w:p w14:paraId="672E4006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</w:rPr>
              <w:t xml:space="preserve">– </w:t>
            </w:r>
            <w:r w:rsidRPr="00C678E2">
              <w:rPr>
                <w:color w:val="000000"/>
                <w:spacing w:val="-1"/>
              </w:rPr>
              <w:t>określa na podstawie wzoru liczbę atomów pierwiastków</w:t>
            </w:r>
            <w:r w:rsidRPr="00C678E2">
              <w:t xml:space="preserve"> </w:t>
            </w:r>
            <w:r w:rsidRPr="00C678E2">
              <w:rPr>
                <w:color w:val="000000"/>
                <w:spacing w:val="-1"/>
              </w:rPr>
              <w:t xml:space="preserve">w związku chemicznym </w:t>
            </w:r>
          </w:p>
          <w:p w14:paraId="745B0E1A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</w:rPr>
              <w:t>– interpretuje zapisy (odczytuje ilościowo i jakościowo</w:t>
            </w:r>
            <w:r w:rsidRPr="00C678E2">
              <w:t xml:space="preserve"> </w:t>
            </w:r>
            <w:r w:rsidRPr="00C678E2">
              <w:rPr>
                <w:color w:val="000000"/>
                <w:spacing w:val="-1"/>
              </w:rPr>
              <w:t>proste zapisy), np.: H</w:t>
            </w:r>
            <w:r w:rsidRPr="00C678E2">
              <w:rPr>
                <w:color w:val="000000"/>
                <w:spacing w:val="-1"/>
                <w:vertAlign w:val="subscript"/>
              </w:rPr>
              <w:t>2</w:t>
            </w:r>
            <w:r w:rsidRPr="00C678E2">
              <w:rPr>
                <w:color w:val="000000"/>
                <w:spacing w:val="-1"/>
              </w:rPr>
              <w:t>, 2H, 2H</w:t>
            </w:r>
            <w:r w:rsidRPr="00C678E2">
              <w:rPr>
                <w:color w:val="000000"/>
                <w:spacing w:val="-1"/>
                <w:vertAlign w:val="subscript"/>
              </w:rPr>
              <w:t>2</w:t>
            </w:r>
            <w:r w:rsidRPr="00C678E2">
              <w:rPr>
                <w:color w:val="000000"/>
                <w:spacing w:val="-1"/>
              </w:rPr>
              <w:t> itp.</w:t>
            </w:r>
          </w:p>
          <w:p w14:paraId="6438F92C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</w:rPr>
              <w:t xml:space="preserve">– </w:t>
            </w:r>
            <w:r w:rsidRPr="00C678E2">
              <w:rPr>
                <w:color w:val="000000"/>
                <w:spacing w:val="-3"/>
              </w:rPr>
              <w:t xml:space="preserve">ustala </w:t>
            </w:r>
            <w:r w:rsidRPr="00C678E2">
              <w:rPr>
                <w:color w:val="000000"/>
                <w:spacing w:val="-4"/>
              </w:rPr>
              <w:t>na podstawie</w:t>
            </w:r>
            <w:r w:rsidRPr="00C678E2">
              <w:t xml:space="preserve"> </w:t>
            </w:r>
            <w:r w:rsidRPr="00C678E2">
              <w:rPr>
                <w:color w:val="000000"/>
              </w:rPr>
              <w:t>wzoru</w:t>
            </w:r>
            <w:r w:rsidRPr="00C678E2">
              <w:t xml:space="preserve"> sumarycznego</w:t>
            </w:r>
            <w:r w:rsidRPr="00C678E2">
              <w:rPr>
                <w:color w:val="000000"/>
                <w:spacing w:val="-3"/>
              </w:rPr>
              <w:t xml:space="preserve"> nazwę prostych dwupierwiastkowych związków chemicznych </w:t>
            </w:r>
          </w:p>
          <w:p w14:paraId="78BC0564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</w:rPr>
              <w:t>–</w:t>
            </w:r>
            <w:r w:rsidRPr="00C678E2">
              <w:rPr>
                <w:color w:val="000000"/>
                <w:spacing w:val="-2"/>
              </w:rPr>
              <w:t xml:space="preserve"> </w:t>
            </w:r>
            <w:r w:rsidRPr="00C678E2">
              <w:rPr>
                <w:color w:val="000000"/>
                <w:spacing w:val="-3"/>
              </w:rPr>
              <w:t xml:space="preserve">ustala </w:t>
            </w:r>
            <w:r w:rsidRPr="00C678E2">
              <w:rPr>
                <w:color w:val="000000"/>
                <w:spacing w:val="-1"/>
              </w:rPr>
              <w:t>na podstawie nazw</w:t>
            </w:r>
            <w:r w:rsidRPr="00C678E2">
              <w:rPr>
                <w:color w:val="000000"/>
                <w:spacing w:val="-2"/>
              </w:rPr>
              <w:t xml:space="preserve"> wzory sumaryczne</w:t>
            </w:r>
            <w:r w:rsidRPr="00C678E2">
              <w:rPr>
                <w:color w:val="000000"/>
                <w:spacing w:val="-3"/>
              </w:rPr>
              <w:t xml:space="preserve"> prostych dwupierwiastkowych związków chemicznych </w:t>
            </w:r>
          </w:p>
          <w:p w14:paraId="6027C98F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  <w:spacing w:val="-1"/>
              </w:rPr>
              <w:t>– wskazuje substraty i produkty reakcji chemicznej</w:t>
            </w:r>
          </w:p>
          <w:p w14:paraId="5B2E190F" w14:textId="716C5314" w:rsidR="00172242" w:rsidRPr="00C678E2" w:rsidRDefault="00C678E2" w:rsidP="00C678E2">
            <w:r w:rsidRPr="00C678E2">
              <w:rPr>
                <w:color w:val="000000"/>
              </w:rPr>
              <w:t xml:space="preserve">– </w:t>
            </w:r>
            <w:r w:rsidRPr="00C678E2">
              <w:rPr>
                <w:color w:val="000000"/>
                <w:spacing w:val="-2"/>
              </w:rPr>
              <w:t>podaje treść prawa zachowania masy</w:t>
            </w:r>
          </w:p>
        </w:tc>
        <w:tc>
          <w:tcPr>
            <w:tcW w:w="2799" w:type="dxa"/>
          </w:tcPr>
          <w:p w14:paraId="5E92B646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  <w:spacing w:val="-5"/>
              </w:rPr>
              <w:lastRenderedPageBreak/>
              <w:t>Uczeń:</w:t>
            </w:r>
          </w:p>
          <w:p w14:paraId="3D677AE4" w14:textId="77777777" w:rsidR="00C678E2" w:rsidRPr="00C678E2" w:rsidRDefault="00C678E2" w:rsidP="00C678E2">
            <w:pPr>
              <w:shd w:val="clear" w:color="auto" w:fill="FFFFFF"/>
              <w:ind w:left="125" w:hanging="125"/>
            </w:pPr>
            <w:r w:rsidRPr="00C678E2">
              <w:t xml:space="preserve">– </w:t>
            </w:r>
            <w:r w:rsidRPr="00C678E2">
              <w:rPr>
                <w:color w:val="000000"/>
              </w:rPr>
              <w:t xml:space="preserve">opisuje rolę elektronów </w:t>
            </w:r>
            <w:r w:rsidRPr="00C678E2">
              <w:t xml:space="preserve">zewnętrznej powłoki </w:t>
            </w:r>
            <w:r w:rsidRPr="00C678E2">
              <w:rPr>
                <w:color w:val="000000"/>
              </w:rPr>
              <w:t>w łączeniu się atomów</w:t>
            </w:r>
          </w:p>
          <w:p w14:paraId="45E2400A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</w:rPr>
              <w:t>– odczytuje elektroujemność pierwiastków chemicznych</w:t>
            </w:r>
          </w:p>
          <w:p w14:paraId="13BF96DA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C678E2">
              <w:rPr>
                <w:color w:val="000000"/>
                <w:spacing w:val="-2"/>
              </w:rPr>
              <w:t xml:space="preserve">– określa rodzaj wiązania w prostych  przykładach cząsteczek </w:t>
            </w:r>
          </w:p>
          <w:p w14:paraId="380AED28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C678E2">
              <w:rPr>
                <w:color w:val="000000"/>
                <w:spacing w:val="-2"/>
              </w:rPr>
              <w:t>− podaje przykłady substancji</w:t>
            </w:r>
            <w:r w:rsidRPr="00C678E2">
              <w:t xml:space="preserve"> </w:t>
            </w:r>
            <w:r w:rsidRPr="00C678E2">
              <w:rPr>
                <w:color w:val="000000"/>
              </w:rPr>
              <w:t>o wiązaniu kowalencyjnym</w:t>
            </w:r>
            <w:r w:rsidRPr="00C678E2">
              <w:t xml:space="preserve"> </w:t>
            </w:r>
            <w:r w:rsidRPr="00C678E2">
              <w:rPr>
                <w:color w:val="000000"/>
                <w:spacing w:val="-2"/>
              </w:rPr>
              <w:t xml:space="preserve">i substancji o wiązaniu jonowym </w:t>
            </w:r>
          </w:p>
          <w:p w14:paraId="1638E7B5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C678E2">
              <w:rPr>
                <w:color w:val="000000"/>
                <w:spacing w:val="-1"/>
              </w:rPr>
              <w:t>– określa wartościowość na podstawie</w:t>
            </w:r>
            <w:r w:rsidRPr="00C678E2">
              <w:rPr>
                <w:color w:val="000000"/>
              </w:rPr>
              <w:t xml:space="preserve"> </w:t>
            </w:r>
            <w:r w:rsidRPr="00C678E2">
              <w:rPr>
                <w:color w:val="000000"/>
                <w:spacing w:val="-2"/>
              </w:rPr>
              <w:t>układu</w:t>
            </w:r>
            <w:r w:rsidRPr="00C678E2">
              <w:rPr>
                <w:color w:val="000000"/>
              </w:rPr>
              <w:t xml:space="preserve"> </w:t>
            </w:r>
            <w:r w:rsidRPr="00C678E2">
              <w:rPr>
                <w:color w:val="000000"/>
                <w:spacing w:val="-3"/>
              </w:rPr>
              <w:t>okresowego pierwiastków</w:t>
            </w:r>
            <w:r w:rsidRPr="00C678E2">
              <w:rPr>
                <w:color w:val="000000"/>
                <w:spacing w:val="-1"/>
              </w:rPr>
              <w:t xml:space="preserve"> </w:t>
            </w:r>
          </w:p>
          <w:p w14:paraId="201DCBDE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t>– za</w:t>
            </w:r>
            <w:r w:rsidRPr="00C678E2">
              <w:rPr>
                <w:color w:val="000000"/>
                <w:spacing w:val="-1"/>
              </w:rPr>
              <w:t>pisuje wzory związków chemicznych na podstawie podanej wartościowości lub nazwy pierwiastków chemicznych</w:t>
            </w:r>
          </w:p>
          <w:p w14:paraId="3222D792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lastRenderedPageBreak/>
              <w:t xml:space="preserve">– </w:t>
            </w:r>
            <w:r w:rsidRPr="00C678E2">
              <w:rPr>
                <w:color w:val="000000"/>
                <w:spacing w:val="-1"/>
              </w:rPr>
              <w:t>podaje nazwę związku chemicznego na podstawie wzoru</w:t>
            </w:r>
          </w:p>
          <w:p w14:paraId="7DB4C04C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t xml:space="preserve">– </w:t>
            </w:r>
            <w:r w:rsidRPr="00C678E2">
              <w:rPr>
                <w:color w:val="000000"/>
                <w:spacing w:val="-1"/>
              </w:rPr>
              <w:t>określa wartościowość pierwiastków w związku chemicznym</w:t>
            </w:r>
          </w:p>
          <w:p w14:paraId="1A420FA9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C678E2">
              <w:rPr>
                <w:color w:val="000000"/>
                <w:spacing w:val="-1"/>
              </w:rPr>
              <w:t>– zapisuje wzory cząsteczek, korzystając z modeli</w:t>
            </w:r>
            <w:r w:rsidRPr="00C678E2">
              <w:t xml:space="preserve"> </w:t>
            </w:r>
          </w:p>
          <w:p w14:paraId="735F772C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  <w:spacing w:val="-1"/>
              </w:rPr>
              <w:t>– wyjaśnia znaczenie</w:t>
            </w:r>
            <w:r w:rsidRPr="00C678E2">
              <w:t xml:space="preserve"> </w:t>
            </w:r>
            <w:r w:rsidRPr="00C678E2">
              <w:rPr>
                <w:color w:val="000000"/>
                <w:spacing w:val="-2"/>
              </w:rPr>
              <w:t>współczynnika</w:t>
            </w:r>
            <w:r w:rsidRPr="00C678E2">
              <w:t xml:space="preserve"> </w:t>
            </w:r>
            <w:r w:rsidRPr="00C678E2">
              <w:rPr>
                <w:color w:val="000000"/>
                <w:spacing w:val="-4"/>
              </w:rPr>
              <w:t>stechiometrycznego i indeksu</w:t>
            </w:r>
            <w:r w:rsidRPr="00C678E2">
              <w:t xml:space="preserve"> </w:t>
            </w:r>
            <w:r w:rsidRPr="00C678E2">
              <w:rPr>
                <w:color w:val="000000"/>
                <w:spacing w:val="-3"/>
              </w:rPr>
              <w:t>stechiometrycznego</w:t>
            </w:r>
          </w:p>
          <w:p w14:paraId="306BB657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i/>
                <w:color w:val="000000"/>
              </w:rPr>
            </w:pPr>
            <w:r w:rsidRPr="00C678E2">
              <w:rPr>
                <w:color w:val="000000"/>
              </w:rPr>
              <w:t xml:space="preserve">– wyjaśnia pojęcie </w:t>
            </w:r>
            <w:r w:rsidRPr="00C678E2">
              <w:rPr>
                <w:i/>
                <w:color w:val="000000"/>
              </w:rPr>
              <w:t>równania reakcji</w:t>
            </w:r>
            <w:r w:rsidRPr="00C678E2">
              <w:t xml:space="preserve"> </w:t>
            </w:r>
            <w:r w:rsidRPr="00C678E2">
              <w:rPr>
                <w:i/>
                <w:color w:val="000000"/>
                <w:spacing w:val="-4"/>
              </w:rPr>
              <w:t>chemicznej</w:t>
            </w:r>
          </w:p>
          <w:p w14:paraId="2F3EFC0D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</w:rPr>
              <w:t>– odczytuje proste równania reakcji</w:t>
            </w:r>
            <w:r w:rsidRPr="00C678E2">
              <w:t xml:space="preserve"> </w:t>
            </w:r>
            <w:r w:rsidRPr="00C678E2">
              <w:rPr>
                <w:color w:val="000000"/>
                <w:spacing w:val="-3"/>
              </w:rPr>
              <w:t>chemicznych</w:t>
            </w:r>
          </w:p>
          <w:p w14:paraId="1E584D66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C678E2">
              <w:rPr>
                <w:color w:val="000000"/>
                <w:spacing w:val="-1"/>
              </w:rPr>
              <w:t>– zapisuje równania reakcji</w:t>
            </w:r>
            <w:r w:rsidRPr="00C678E2">
              <w:t xml:space="preserve"> </w:t>
            </w:r>
            <w:r w:rsidRPr="00C678E2">
              <w:rPr>
                <w:color w:val="000000"/>
                <w:spacing w:val="-3"/>
              </w:rPr>
              <w:t>chemicznych</w:t>
            </w:r>
          </w:p>
          <w:p w14:paraId="3C9E1141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  <w:spacing w:val="-3"/>
              </w:rPr>
              <w:t>− dobiera współczynniki w równaniach reakcji chemicznych</w:t>
            </w:r>
          </w:p>
          <w:p w14:paraId="128445F8" w14:textId="77777777" w:rsidR="00172242" w:rsidRDefault="00172242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4B13AD5B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  <w:spacing w:val="-6"/>
              </w:rPr>
              <w:lastRenderedPageBreak/>
              <w:t>Uczeń:</w:t>
            </w:r>
          </w:p>
          <w:p w14:paraId="4CEE67E1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  <w:spacing w:val="-1"/>
              </w:rPr>
              <w:t>– określa typ wiązania</w:t>
            </w:r>
            <w:r w:rsidRPr="00C678E2">
              <w:rPr>
                <w:color w:val="000000"/>
              </w:rPr>
              <w:t xml:space="preserve"> </w:t>
            </w:r>
            <w:r w:rsidRPr="00C678E2">
              <w:rPr>
                <w:color w:val="000000"/>
                <w:spacing w:val="-3"/>
              </w:rPr>
              <w:t>chemicznego w podanym przykładzie</w:t>
            </w:r>
          </w:p>
          <w:p w14:paraId="71140B30" w14:textId="77777777" w:rsidR="00C678E2" w:rsidRPr="00C678E2" w:rsidRDefault="00C678E2" w:rsidP="00C678E2">
            <w:pPr>
              <w:shd w:val="clear" w:color="auto" w:fill="FFFFFF"/>
              <w:ind w:left="125" w:hanging="125"/>
            </w:pPr>
            <w:r w:rsidRPr="00C678E2">
              <w:rPr>
                <w:color w:val="000000"/>
              </w:rPr>
              <w:t>– wyjaśnia różnice między</w:t>
            </w:r>
            <w:r w:rsidRPr="00C678E2">
              <w:t xml:space="preserve"> </w:t>
            </w:r>
            <w:r w:rsidRPr="00C678E2">
              <w:rPr>
                <w:color w:val="000000"/>
                <w:spacing w:val="-2"/>
              </w:rPr>
              <w:t>typami wiązań</w:t>
            </w:r>
            <w:r w:rsidRPr="00C678E2">
              <w:t xml:space="preserve"> chemicznych</w:t>
            </w:r>
          </w:p>
          <w:p w14:paraId="28FE1238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  <w:spacing w:val="-1"/>
              </w:rPr>
              <w:t>– opisuje, jak wykorzystać elektroujemność do określenia rodzaju wiązania chemicznego w cząsteczce</w:t>
            </w:r>
          </w:p>
          <w:p w14:paraId="360DC9D5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C678E2">
              <w:rPr>
                <w:color w:val="000000"/>
                <w:spacing w:val="-1"/>
              </w:rPr>
              <w:t>– wykorzystuje pojęcie</w:t>
            </w:r>
            <w:r w:rsidRPr="00C678E2">
              <w:t xml:space="preserve"> </w:t>
            </w:r>
            <w:r w:rsidRPr="00C678E2">
              <w:rPr>
                <w:i/>
                <w:color w:val="000000"/>
                <w:spacing w:val="-3"/>
              </w:rPr>
              <w:t>wartościowości</w:t>
            </w:r>
          </w:p>
          <w:p w14:paraId="4A04C1E7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C678E2">
              <w:rPr>
                <w:color w:val="000000"/>
              </w:rPr>
              <w:t>– nazywa związki chemiczne na</w:t>
            </w:r>
            <w:r w:rsidRPr="00C678E2">
              <w:t xml:space="preserve"> </w:t>
            </w:r>
            <w:r w:rsidRPr="00C678E2">
              <w:rPr>
                <w:color w:val="000000"/>
                <w:spacing w:val="-2"/>
              </w:rPr>
              <w:t xml:space="preserve">podstawie wzorów </w:t>
            </w:r>
            <w:r w:rsidRPr="00C678E2">
              <w:rPr>
                <w:spacing w:val="-2"/>
              </w:rPr>
              <w:t>sumarycznych</w:t>
            </w:r>
            <w:r w:rsidRPr="00C678E2">
              <w:rPr>
                <w:color w:val="000000"/>
                <w:spacing w:val="-2"/>
              </w:rPr>
              <w:t xml:space="preserve"> i zapisuje</w:t>
            </w:r>
            <w:r w:rsidRPr="00C678E2">
              <w:t xml:space="preserve"> </w:t>
            </w:r>
            <w:r w:rsidRPr="00C678E2">
              <w:rPr>
                <w:color w:val="000000"/>
                <w:spacing w:val="-1"/>
              </w:rPr>
              <w:t>wzory na podstawie ich nazw</w:t>
            </w:r>
          </w:p>
          <w:p w14:paraId="338F865F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</w:rPr>
              <w:t>– zapisuje i odczytuje równania</w:t>
            </w:r>
            <w:r w:rsidRPr="00C678E2">
              <w:t xml:space="preserve"> </w:t>
            </w:r>
            <w:r w:rsidRPr="00C678E2">
              <w:rPr>
                <w:color w:val="000000"/>
                <w:spacing w:val="-2"/>
              </w:rPr>
              <w:t xml:space="preserve">reakcji chemicznych </w:t>
            </w:r>
          </w:p>
          <w:p w14:paraId="2422C0FB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C678E2">
              <w:rPr>
                <w:color w:val="000000"/>
                <w:spacing w:val="-1"/>
              </w:rPr>
              <w:t>– przedstawia modelowy schemat równania reakcji chemicznej</w:t>
            </w:r>
          </w:p>
          <w:p w14:paraId="777CF5AF" w14:textId="77777777" w:rsidR="00172242" w:rsidRDefault="00172242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709E866B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C678E2">
              <w:rPr>
                <w:color w:val="000000"/>
                <w:spacing w:val="-6"/>
              </w:rPr>
              <w:lastRenderedPageBreak/>
              <w:t>Uczeń:</w:t>
            </w:r>
          </w:p>
          <w:p w14:paraId="0C97A46B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C678E2">
              <w:rPr>
                <w:color w:val="000000"/>
                <w:spacing w:val="-3"/>
              </w:rPr>
              <w:t xml:space="preserve">– wykorzystuje pojęcie </w:t>
            </w:r>
            <w:r w:rsidRPr="00C678E2">
              <w:rPr>
                <w:i/>
                <w:color w:val="000000"/>
                <w:spacing w:val="-3"/>
              </w:rPr>
              <w:t>elektroujemności</w:t>
            </w:r>
            <w:r w:rsidRPr="00C678E2">
              <w:rPr>
                <w:color w:val="000000"/>
                <w:spacing w:val="-3"/>
              </w:rPr>
              <w:t xml:space="preserve"> do określania rodzaju wiązania w podanych substancjach</w:t>
            </w:r>
          </w:p>
          <w:p w14:paraId="308B65ED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C678E2">
              <w:rPr>
                <w:color w:val="000000"/>
                <w:spacing w:val="-10"/>
              </w:rPr>
              <w:t>– uzasadnia i</w:t>
            </w:r>
            <w:r w:rsidRPr="00C678E2">
              <w:rPr>
                <w:color w:val="000000"/>
              </w:rPr>
              <w:t xml:space="preserve"> udowadnia doświadczalnie</w:t>
            </w:r>
            <w:r w:rsidRPr="00C678E2">
              <w:rPr>
                <w:color w:val="000000"/>
                <w:spacing w:val="-10"/>
              </w:rPr>
              <w:t xml:space="preserve">, że </w:t>
            </w:r>
            <w:r w:rsidRPr="00C678E2">
              <w:rPr>
                <w:iCs/>
                <w:color w:val="000000"/>
                <w:spacing w:val="-10"/>
              </w:rPr>
              <w:t xml:space="preserve">masa </w:t>
            </w:r>
            <w:r w:rsidRPr="00C678E2">
              <w:rPr>
                <w:color w:val="000000"/>
              </w:rPr>
              <w:t>substratów jest równa masie produktów</w:t>
            </w:r>
          </w:p>
          <w:p w14:paraId="6ED212C1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4"/>
              </w:rPr>
            </w:pPr>
            <w:r w:rsidRPr="00C678E2">
              <w:rPr>
                <w:color w:val="000000"/>
                <w:spacing w:val="-1"/>
              </w:rPr>
              <w:t>– wskazuje podstawowe różnice</w:t>
            </w:r>
            <w:r w:rsidRPr="00C678E2">
              <w:t xml:space="preserve"> </w:t>
            </w:r>
            <w:r w:rsidRPr="00C678E2">
              <w:rPr>
                <w:color w:val="000000"/>
                <w:spacing w:val="-2"/>
              </w:rPr>
              <w:t>między wiązaniami</w:t>
            </w:r>
            <w:r w:rsidRPr="00C678E2">
              <w:t xml:space="preserve"> </w:t>
            </w:r>
            <w:r w:rsidRPr="00C678E2">
              <w:rPr>
                <w:color w:val="000000"/>
                <w:spacing w:val="-1"/>
              </w:rPr>
              <w:t>kowalencyjnym a jonowym</w:t>
            </w:r>
          </w:p>
          <w:p w14:paraId="0C267844" w14:textId="77777777" w:rsidR="00C678E2" w:rsidRPr="00C678E2" w:rsidRDefault="00C678E2" w:rsidP="00C678E2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C678E2">
              <w:rPr>
                <w:color w:val="000000"/>
              </w:rPr>
              <w:t xml:space="preserve">– zapisuje i odczytuje równania </w:t>
            </w:r>
            <w:r w:rsidRPr="00C678E2">
              <w:rPr>
                <w:color w:val="000000"/>
                <w:spacing w:val="-1"/>
              </w:rPr>
              <w:t>reakcji chemicznych o dużym</w:t>
            </w:r>
            <w:r w:rsidRPr="00C678E2">
              <w:t xml:space="preserve"> </w:t>
            </w:r>
            <w:r w:rsidRPr="00C678E2">
              <w:rPr>
                <w:color w:val="000000"/>
                <w:spacing w:val="-3"/>
              </w:rPr>
              <w:t>stopniu trudności</w:t>
            </w:r>
          </w:p>
          <w:p w14:paraId="0FEA3C6E" w14:textId="77777777" w:rsidR="00172242" w:rsidRPr="00C678E2" w:rsidRDefault="00172242"/>
        </w:tc>
        <w:tc>
          <w:tcPr>
            <w:tcW w:w="2799" w:type="dxa"/>
          </w:tcPr>
          <w:p w14:paraId="56C59113" w14:textId="77777777" w:rsidR="00172242" w:rsidRDefault="00C678E2">
            <w:r w:rsidRPr="00C678E2">
              <w:t>wyszukuje, porządkuje, porównuje i prezentuje informacje o właściwościach związków kowalencyjnych i jonowych (stan skupienia, rozpuszczalność w wodzie, temperatury topnienia i wrzenia, przewodnictwo ciepła i elektryczności)</w:t>
            </w:r>
          </w:p>
          <w:p w14:paraId="281CF332" w14:textId="4341B302" w:rsidR="00C678E2" w:rsidRPr="00C678E2" w:rsidRDefault="00C678E2">
            <w:r>
              <w:t>- rozwiązuje zadania o wysokim stopniu trudności</w:t>
            </w:r>
          </w:p>
        </w:tc>
      </w:tr>
    </w:tbl>
    <w:p w14:paraId="6E3F86A0" w14:textId="77777777" w:rsidR="00172242" w:rsidRDefault="00172242">
      <w:pPr>
        <w:rPr>
          <w:b/>
          <w:bCs/>
        </w:rPr>
      </w:pPr>
    </w:p>
    <w:p w14:paraId="6CDDAADA" w14:textId="77777777" w:rsidR="00C15680" w:rsidRDefault="00C15680">
      <w:pPr>
        <w:rPr>
          <w:b/>
          <w:bCs/>
        </w:rPr>
      </w:pPr>
    </w:p>
    <w:p w14:paraId="35C1D4E9" w14:textId="77777777" w:rsidR="00C15680" w:rsidRDefault="00C15680">
      <w:pPr>
        <w:rPr>
          <w:b/>
          <w:bCs/>
        </w:rPr>
      </w:pPr>
    </w:p>
    <w:p w14:paraId="196ECC9A" w14:textId="5A310FD9" w:rsidR="009F20B6" w:rsidRDefault="009F20B6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Dział 5. </w:t>
      </w:r>
      <w:r w:rsidRPr="004413CF">
        <w:rPr>
          <w:b/>
          <w:bCs/>
          <w:color w:val="000000"/>
        </w:rPr>
        <w:t>Woda i roztwory wodne</w:t>
      </w:r>
    </w:p>
    <w:p w14:paraId="0B5F4494" w14:textId="77777777" w:rsidR="00C15680" w:rsidRDefault="00C15680">
      <w:pPr>
        <w:rPr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F20B6" w14:paraId="4B400D87" w14:textId="77777777" w:rsidTr="009F20B6">
        <w:tc>
          <w:tcPr>
            <w:tcW w:w="2798" w:type="dxa"/>
          </w:tcPr>
          <w:p w14:paraId="0A628FD5" w14:textId="77777777" w:rsidR="009F20B6" w:rsidRDefault="009F20B6">
            <w:r>
              <w:t>Ocena dopuszczająca</w:t>
            </w:r>
          </w:p>
          <w:p w14:paraId="21473DF2" w14:textId="77CB6855" w:rsidR="009F20B6" w:rsidRDefault="009F20B6">
            <w:r>
              <w:t>[1]</w:t>
            </w:r>
          </w:p>
        </w:tc>
        <w:tc>
          <w:tcPr>
            <w:tcW w:w="2799" w:type="dxa"/>
          </w:tcPr>
          <w:p w14:paraId="465E5831" w14:textId="77777777" w:rsidR="009F20B6" w:rsidRDefault="009F20B6">
            <w:r>
              <w:t>Ocena dostateczna</w:t>
            </w:r>
          </w:p>
          <w:p w14:paraId="4520324C" w14:textId="4BB0F635" w:rsidR="009F20B6" w:rsidRDefault="009F20B6">
            <w:r>
              <w:t>[1+2]</w:t>
            </w:r>
          </w:p>
        </w:tc>
        <w:tc>
          <w:tcPr>
            <w:tcW w:w="2799" w:type="dxa"/>
          </w:tcPr>
          <w:p w14:paraId="50389BD5" w14:textId="77777777" w:rsidR="009F20B6" w:rsidRDefault="009F20B6">
            <w:r>
              <w:t>Ocena dobra</w:t>
            </w:r>
          </w:p>
          <w:p w14:paraId="7F366F16" w14:textId="07F29C6F" w:rsidR="009F20B6" w:rsidRDefault="009F20B6">
            <w:r>
              <w:t>[1+2+3]</w:t>
            </w:r>
          </w:p>
        </w:tc>
        <w:tc>
          <w:tcPr>
            <w:tcW w:w="2799" w:type="dxa"/>
          </w:tcPr>
          <w:p w14:paraId="0500BB6B" w14:textId="77777777" w:rsidR="009F20B6" w:rsidRDefault="009F20B6">
            <w:r>
              <w:t>Ocena bardzo dobra</w:t>
            </w:r>
          </w:p>
          <w:p w14:paraId="6650AB42" w14:textId="6E7350CA" w:rsidR="009F20B6" w:rsidRDefault="009F20B6">
            <w:r>
              <w:t>[1+2+3+4]</w:t>
            </w:r>
          </w:p>
        </w:tc>
        <w:tc>
          <w:tcPr>
            <w:tcW w:w="2799" w:type="dxa"/>
          </w:tcPr>
          <w:p w14:paraId="23402259" w14:textId="77777777" w:rsidR="009F20B6" w:rsidRDefault="009F20B6">
            <w:r>
              <w:t>Ocena celująca</w:t>
            </w:r>
          </w:p>
          <w:p w14:paraId="3FC6DE04" w14:textId="26360E3A" w:rsidR="009F20B6" w:rsidRDefault="009F20B6">
            <w:r>
              <w:t>[1+2+3+4+5]</w:t>
            </w:r>
          </w:p>
        </w:tc>
      </w:tr>
      <w:tr w:rsidR="008D304D" w14:paraId="74260235" w14:textId="77777777" w:rsidTr="009F20B6">
        <w:tc>
          <w:tcPr>
            <w:tcW w:w="2798" w:type="dxa"/>
          </w:tcPr>
          <w:p w14:paraId="0D4E9F9B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9F20B6">
              <w:rPr>
                <w:color w:val="000000"/>
                <w:spacing w:val="-6"/>
              </w:rPr>
              <w:t>Uczeń:</w:t>
            </w:r>
          </w:p>
          <w:p w14:paraId="1C4DB728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9F20B6">
              <w:t xml:space="preserve">– </w:t>
            </w:r>
            <w:r w:rsidRPr="009F20B6">
              <w:rPr>
                <w:color w:val="000000"/>
                <w:spacing w:val="-1"/>
              </w:rPr>
              <w:t>charakteryzuje</w:t>
            </w:r>
            <w:r w:rsidRPr="009F20B6">
              <w:rPr>
                <w:color w:val="000000"/>
              </w:rPr>
              <w:t xml:space="preserve"> rodzaje wód</w:t>
            </w:r>
            <w:r w:rsidRPr="009F20B6">
              <w:t xml:space="preserve"> </w:t>
            </w:r>
            <w:r w:rsidRPr="009F20B6">
              <w:rPr>
                <w:color w:val="000000"/>
                <w:spacing w:val="-1"/>
              </w:rPr>
              <w:t>występujących w przyrodzie</w:t>
            </w:r>
          </w:p>
          <w:p w14:paraId="6C7835B2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9F20B6">
              <w:rPr>
                <w:color w:val="000000"/>
                <w:spacing w:val="-1"/>
              </w:rPr>
              <w:t>– wymienia stany skupienia wody</w:t>
            </w:r>
          </w:p>
          <w:p w14:paraId="5AB0E865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1"/>
              </w:rPr>
            </w:pPr>
            <w:r w:rsidRPr="009F20B6">
              <w:rPr>
                <w:color w:val="000000"/>
                <w:spacing w:val="-1"/>
              </w:rPr>
              <w:t>– nazywa przemiany stanów</w:t>
            </w:r>
            <w:r w:rsidRPr="009F20B6">
              <w:t xml:space="preserve"> </w:t>
            </w:r>
            <w:r w:rsidRPr="009F20B6">
              <w:rPr>
                <w:color w:val="000000"/>
                <w:spacing w:val="-2"/>
              </w:rPr>
              <w:t>skupienia wody</w:t>
            </w:r>
          </w:p>
          <w:p w14:paraId="4FD058E9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9F20B6">
              <w:rPr>
                <w:color w:val="000000"/>
                <w:spacing w:val="1"/>
              </w:rPr>
              <w:t>– opisuje właściwości wody</w:t>
            </w:r>
          </w:p>
          <w:p w14:paraId="06EFC3E8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2"/>
              </w:rPr>
            </w:pPr>
            <w:r w:rsidRPr="009F20B6">
              <w:rPr>
                <w:color w:val="000000"/>
                <w:spacing w:val="-1"/>
              </w:rPr>
              <w:t>– zapisuje wzory sumaryczny</w:t>
            </w:r>
            <w:r w:rsidRPr="009F20B6">
              <w:t xml:space="preserve"> </w:t>
            </w:r>
            <w:r w:rsidRPr="009F20B6">
              <w:rPr>
                <w:color w:val="000000"/>
                <w:spacing w:val="-2"/>
              </w:rPr>
              <w:t>i strukturalny cząsteczki wody</w:t>
            </w:r>
          </w:p>
          <w:p w14:paraId="373B45EB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9F20B6">
              <w:rPr>
                <w:color w:val="000000"/>
                <w:spacing w:val="2"/>
              </w:rPr>
              <w:t xml:space="preserve">– definiuje pojęcie </w:t>
            </w:r>
            <w:r w:rsidRPr="009F20B6">
              <w:rPr>
                <w:i/>
                <w:color w:val="000000"/>
                <w:spacing w:val="2"/>
              </w:rPr>
              <w:t>dipol</w:t>
            </w:r>
          </w:p>
          <w:p w14:paraId="77F60968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9F20B6">
              <w:rPr>
                <w:color w:val="000000"/>
                <w:spacing w:val="-2"/>
              </w:rPr>
              <w:t>– identyfikuje cząsteczkę wody jako</w:t>
            </w:r>
            <w:r w:rsidRPr="009F20B6">
              <w:t xml:space="preserve"> </w:t>
            </w:r>
            <w:r w:rsidRPr="009F20B6">
              <w:rPr>
                <w:color w:val="000000"/>
                <w:spacing w:val="-2"/>
              </w:rPr>
              <w:t>dipol</w:t>
            </w:r>
          </w:p>
          <w:p w14:paraId="34D3CE19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4"/>
              </w:rPr>
            </w:pPr>
            <w:r w:rsidRPr="009F20B6">
              <w:rPr>
                <w:color w:val="000000"/>
                <w:spacing w:val="-1"/>
              </w:rPr>
              <w:t xml:space="preserve">– wyjaśnia podział substancji na dobrze, </w:t>
            </w:r>
            <w:r w:rsidRPr="009F20B6">
              <w:rPr>
                <w:color w:val="000000"/>
                <w:spacing w:val="-4"/>
              </w:rPr>
              <w:t>średnio oraz</w:t>
            </w:r>
            <w:r w:rsidRPr="009F20B6">
              <w:t xml:space="preserve"> </w:t>
            </w:r>
            <w:r w:rsidRPr="009F20B6">
              <w:rPr>
                <w:color w:val="000000"/>
                <w:spacing w:val="-3"/>
              </w:rPr>
              <w:t>trudno rozpuszczalne</w:t>
            </w:r>
            <w:r w:rsidRPr="009F20B6">
              <w:t xml:space="preserve"> </w:t>
            </w:r>
            <w:r w:rsidRPr="009F20B6">
              <w:rPr>
                <w:color w:val="000000"/>
                <w:spacing w:val="1"/>
              </w:rPr>
              <w:t>w wodzie</w:t>
            </w:r>
          </w:p>
          <w:p w14:paraId="3C965D8A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1"/>
              </w:rPr>
            </w:pPr>
            <w:r w:rsidRPr="009F20B6">
              <w:rPr>
                <w:color w:val="000000"/>
                <w:spacing w:val="1"/>
              </w:rPr>
              <w:t>− podaje przykłady substancji, które rozpuszczają się i nie rozpuszczają się w wodzie</w:t>
            </w:r>
          </w:p>
          <w:p w14:paraId="6F8F4368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i/>
                <w:color w:val="000000"/>
                <w:spacing w:val="-5"/>
              </w:rPr>
            </w:pPr>
            <w:r w:rsidRPr="009F20B6">
              <w:rPr>
                <w:color w:val="000000"/>
                <w:spacing w:val="-2"/>
              </w:rPr>
              <w:lastRenderedPageBreak/>
              <w:t xml:space="preserve">– wyjaśnia pojęcia: </w:t>
            </w:r>
            <w:r w:rsidRPr="009F20B6">
              <w:rPr>
                <w:i/>
                <w:color w:val="000000"/>
                <w:spacing w:val="-2"/>
              </w:rPr>
              <w:t>rozpuszczalnik</w:t>
            </w:r>
            <w:r w:rsidRPr="009F20B6">
              <w:rPr>
                <w:color w:val="000000"/>
                <w:spacing w:val="-2"/>
              </w:rPr>
              <w:t xml:space="preserve"> i </w:t>
            </w:r>
            <w:r w:rsidRPr="009F20B6">
              <w:rPr>
                <w:i/>
                <w:color w:val="000000"/>
                <w:spacing w:val="-5"/>
              </w:rPr>
              <w:t>substancja rozpuszczana</w:t>
            </w:r>
          </w:p>
          <w:p w14:paraId="6619E989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9F20B6">
              <w:rPr>
                <w:i/>
                <w:color w:val="000000"/>
                <w:spacing w:val="-5"/>
              </w:rPr>
              <w:t xml:space="preserve">– </w:t>
            </w:r>
            <w:r w:rsidRPr="009F20B6">
              <w:rPr>
                <w:color w:val="000000"/>
                <w:spacing w:val="-5"/>
              </w:rPr>
              <w:t>projektuje doświadczenie dotyczące rozpuszczalności różnych substancji w wodzie</w:t>
            </w:r>
          </w:p>
          <w:p w14:paraId="0B21173F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9F20B6">
              <w:rPr>
                <w:color w:val="000000"/>
                <w:spacing w:val="-1"/>
              </w:rPr>
              <w:t xml:space="preserve">– definiuje pojęcie </w:t>
            </w:r>
            <w:r w:rsidRPr="009F20B6">
              <w:rPr>
                <w:i/>
                <w:color w:val="000000"/>
                <w:spacing w:val="-1"/>
              </w:rPr>
              <w:t>rozpuszczalność</w:t>
            </w:r>
          </w:p>
          <w:p w14:paraId="0F8583A3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9F20B6">
              <w:rPr>
                <w:color w:val="000000"/>
                <w:spacing w:val="-1"/>
              </w:rPr>
              <w:t>– wymienia czynniki, które wpływają na rozpuszczalność substancji</w:t>
            </w:r>
          </w:p>
          <w:p w14:paraId="1017BD17" w14:textId="77777777" w:rsidR="008D304D" w:rsidRPr="009F20B6" w:rsidRDefault="008D304D" w:rsidP="008D304D">
            <w:pPr>
              <w:shd w:val="clear" w:color="auto" w:fill="FFFFFF"/>
              <w:ind w:left="125" w:hanging="125"/>
            </w:pPr>
            <w:r w:rsidRPr="009F20B6">
              <w:rPr>
                <w:color w:val="000000"/>
                <w:spacing w:val="-1"/>
              </w:rPr>
              <w:t xml:space="preserve">– określa, co to jest krzywa </w:t>
            </w:r>
            <w:r w:rsidRPr="009F20B6">
              <w:rPr>
                <w:color w:val="000000"/>
                <w:spacing w:val="-5"/>
              </w:rPr>
              <w:t>rozpuszczalności</w:t>
            </w:r>
          </w:p>
          <w:p w14:paraId="79BDC9A8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9F20B6">
              <w:rPr>
                <w:color w:val="000000"/>
                <w:spacing w:val="-1"/>
              </w:rPr>
              <w:t xml:space="preserve">– odczytuje z wykresu rozpuszczalności </w:t>
            </w:r>
            <w:r w:rsidRPr="009F20B6">
              <w:rPr>
                <w:color w:val="000000"/>
                <w:spacing w:val="-4"/>
              </w:rPr>
              <w:t>rozpuszczalność danej substancji</w:t>
            </w:r>
            <w:r w:rsidRPr="009F20B6">
              <w:t xml:space="preserve"> </w:t>
            </w:r>
            <w:r w:rsidRPr="009F20B6">
              <w:rPr>
                <w:color w:val="000000"/>
                <w:spacing w:val="-3"/>
              </w:rPr>
              <w:t>w podanej temperaturze</w:t>
            </w:r>
          </w:p>
          <w:p w14:paraId="00EE3BFA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1"/>
              </w:rPr>
            </w:pPr>
            <w:r w:rsidRPr="009F20B6">
              <w:rPr>
                <w:color w:val="000000"/>
                <w:spacing w:val="2"/>
              </w:rPr>
              <w:t xml:space="preserve">– wymienia czynniki </w:t>
            </w:r>
            <w:r w:rsidRPr="009F20B6">
              <w:rPr>
                <w:color w:val="000000"/>
                <w:spacing w:val="-3"/>
              </w:rPr>
              <w:t xml:space="preserve">wpływające na szybkość </w:t>
            </w:r>
            <w:r w:rsidRPr="009F20B6">
              <w:rPr>
                <w:color w:val="000000"/>
                <w:spacing w:val="-5"/>
              </w:rPr>
              <w:t xml:space="preserve">rozpuszczania się </w:t>
            </w:r>
            <w:r w:rsidRPr="009F20B6">
              <w:rPr>
                <w:color w:val="000000"/>
                <w:spacing w:val="-2"/>
              </w:rPr>
              <w:t>substancji stałej w wodzie</w:t>
            </w:r>
          </w:p>
          <w:p w14:paraId="4E7FA8BB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i/>
                <w:color w:val="000000"/>
                <w:spacing w:val="-5"/>
              </w:rPr>
            </w:pPr>
            <w:r w:rsidRPr="009F20B6">
              <w:rPr>
                <w:color w:val="000000"/>
                <w:spacing w:val="1"/>
              </w:rPr>
              <w:t xml:space="preserve">– definiuje pojęcia: </w:t>
            </w:r>
            <w:r w:rsidRPr="009F20B6">
              <w:rPr>
                <w:i/>
                <w:color w:val="000000"/>
                <w:spacing w:val="1"/>
              </w:rPr>
              <w:t>roztwór</w:t>
            </w:r>
            <w:r w:rsidRPr="009F20B6">
              <w:rPr>
                <w:i/>
              </w:rPr>
              <w:t xml:space="preserve"> </w:t>
            </w:r>
            <w:r w:rsidRPr="009F20B6">
              <w:rPr>
                <w:i/>
                <w:color w:val="000000"/>
              </w:rPr>
              <w:t>właściwy</w:t>
            </w:r>
            <w:r w:rsidRPr="009F20B6">
              <w:rPr>
                <w:color w:val="000000"/>
              </w:rPr>
              <w:t xml:space="preserve">, </w:t>
            </w:r>
            <w:r w:rsidRPr="009F20B6">
              <w:rPr>
                <w:i/>
                <w:color w:val="000000"/>
              </w:rPr>
              <w:t>koloid</w:t>
            </w:r>
            <w:r w:rsidRPr="009F20B6">
              <w:t xml:space="preserve"> i </w:t>
            </w:r>
            <w:r w:rsidRPr="009F20B6">
              <w:rPr>
                <w:i/>
                <w:color w:val="000000"/>
                <w:spacing w:val="-5"/>
              </w:rPr>
              <w:t>zawiesina</w:t>
            </w:r>
          </w:p>
          <w:p w14:paraId="1278EFA5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1"/>
              </w:rPr>
            </w:pPr>
            <w:r w:rsidRPr="009F20B6">
              <w:rPr>
                <w:color w:val="000000"/>
                <w:spacing w:val="-5"/>
              </w:rPr>
              <w:t>– podaje przykłady substancji tworzących z wodą roztwór właściwy, zawiesinę, koloid</w:t>
            </w:r>
          </w:p>
          <w:p w14:paraId="448E467D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9F20B6">
              <w:rPr>
                <w:color w:val="000000"/>
                <w:spacing w:val="1"/>
              </w:rPr>
              <w:lastRenderedPageBreak/>
              <w:t xml:space="preserve">– definiuje pojęcia: </w:t>
            </w:r>
            <w:r w:rsidRPr="009F20B6">
              <w:rPr>
                <w:i/>
                <w:color w:val="000000"/>
                <w:spacing w:val="1"/>
              </w:rPr>
              <w:t>roztwór</w:t>
            </w:r>
            <w:r w:rsidRPr="009F20B6">
              <w:rPr>
                <w:i/>
              </w:rPr>
              <w:t xml:space="preserve"> </w:t>
            </w:r>
            <w:r w:rsidRPr="009F20B6">
              <w:rPr>
                <w:i/>
                <w:color w:val="000000"/>
                <w:spacing w:val="-4"/>
              </w:rPr>
              <w:t>nasycony</w:t>
            </w:r>
            <w:r w:rsidRPr="009F20B6">
              <w:rPr>
                <w:color w:val="000000"/>
                <w:spacing w:val="-4"/>
              </w:rPr>
              <w:t xml:space="preserve">, </w:t>
            </w:r>
            <w:r w:rsidRPr="009F20B6">
              <w:rPr>
                <w:i/>
                <w:color w:val="000000"/>
                <w:spacing w:val="-4"/>
              </w:rPr>
              <w:t>roztwór nienasycony</w:t>
            </w:r>
            <w:r w:rsidRPr="009F20B6">
              <w:rPr>
                <w:color w:val="000000"/>
                <w:spacing w:val="-4"/>
              </w:rPr>
              <w:t>,</w:t>
            </w:r>
            <w:r w:rsidRPr="009F20B6">
              <w:t xml:space="preserve"> </w:t>
            </w:r>
            <w:r w:rsidRPr="009F20B6">
              <w:rPr>
                <w:i/>
              </w:rPr>
              <w:t xml:space="preserve">roztwór </w:t>
            </w:r>
            <w:r w:rsidRPr="009F20B6">
              <w:rPr>
                <w:i/>
                <w:color w:val="000000"/>
                <w:spacing w:val="-2"/>
              </w:rPr>
              <w:t>stężony</w:t>
            </w:r>
            <w:r w:rsidRPr="009F20B6">
              <w:rPr>
                <w:color w:val="000000"/>
                <w:spacing w:val="-2"/>
              </w:rPr>
              <w:t xml:space="preserve">, </w:t>
            </w:r>
            <w:r w:rsidRPr="009F20B6">
              <w:rPr>
                <w:i/>
                <w:color w:val="000000"/>
                <w:spacing w:val="-2"/>
              </w:rPr>
              <w:t>roztwór rozcieńczony</w:t>
            </w:r>
          </w:p>
          <w:p w14:paraId="2132F012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9F20B6">
              <w:rPr>
                <w:color w:val="000000"/>
                <w:spacing w:val="-2"/>
              </w:rPr>
              <w:t xml:space="preserve">– definiuje pojęcie </w:t>
            </w:r>
            <w:r w:rsidRPr="009F20B6">
              <w:rPr>
                <w:i/>
                <w:color w:val="000000"/>
                <w:spacing w:val="-2"/>
              </w:rPr>
              <w:t>krystalizacja</w:t>
            </w:r>
          </w:p>
          <w:p w14:paraId="3A30A108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9F20B6">
              <w:rPr>
                <w:color w:val="000000"/>
                <w:spacing w:val="-2"/>
              </w:rPr>
              <w:t>– podaje sposoby otrzymywania</w:t>
            </w:r>
            <w:r w:rsidRPr="009F20B6">
              <w:t xml:space="preserve"> </w:t>
            </w:r>
            <w:r w:rsidRPr="009F20B6">
              <w:rPr>
                <w:color w:val="000000"/>
                <w:spacing w:val="-4"/>
              </w:rPr>
              <w:t>roztworu nienasyconego</w:t>
            </w:r>
            <w:r w:rsidRPr="009F20B6">
              <w:t xml:space="preserve"> </w:t>
            </w:r>
            <w:r w:rsidRPr="009F20B6">
              <w:rPr>
                <w:color w:val="000000"/>
                <w:spacing w:val="-2"/>
              </w:rPr>
              <w:t>z nasyconego i odwrotnie</w:t>
            </w:r>
          </w:p>
          <w:p w14:paraId="769E761C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9F20B6">
              <w:rPr>
                <w:color w:val="000000"/>
                <w:spacing w:val="-1"/>
              </w:rPr>
              <w:t xml:space="preserve">– definiuje </w:t>
            </w:r>
            <w:r w:rsidRPr="009F20B6">
              <w:rPr>
                <w:i/>
                <w:color w:val="000000"/>
                <w:spacing w:val="-1"/>
              </w:rPr>
              <w:t>stężenie procentowe</w:t>
            </w:r>
            <w:r w:rsidRPr="009F20B6">
              <w:rPr>
                <w:i/>
              </w:rPr>
              <w:t xml:space="preserve"> </w:t>
            </w:r>
            <w:r w:rsidRPr="009F20B6">
              <w:rPr>
                <w:i/>
                <w:color w:val="000000"/>
                <w:spacing w:val="-3"/>
              </w:rPr>
              <w:t>roztworu</w:t>
            </w:r>
          </w:p>
          <w:p w14:paraId="382617F1" w14:textId="77777777" w:rsidR="008D304D" w:rsidRPr="009F20B6" w:rsidRDefault="008D304D" w:rsidP="008D304D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9F20B6">
              <w:rPr>
                <w:color w:val="000000"/>
                <w:spacing w:val="-2"/>
              </w:rPr>
              <w:t>– podaje wzór opisujący stężenie</w:t>
            </w:r>
            <w:r w:rsidRPr="009F20B6">
              <w:t xml:space="preserve"> </w:t>
            </w:r>
            <w:r w:rsidRPr="009F20B6">
              <w:rPr>
                <w:color w:val="000000"/>
                <w:spacing w:val="-4"/>
              </w:rPr>
              <w:t>procentowe roztworu</w:t>
            </w:r>
          </w:p>
          <w:p w14:paraId="7353D838" w14:textId="2871577D" w:rsidR="008D304D" w:rsidRPr="009F20B6" w:rsidRDefault="008D304D" w:rsidP="008D304D">
            <w:r w:rsidRPr="009F20B6">
              <w:rPr>
                <w:color w:val="000000"/>
              </w:rPr>
              <w:t xml:space="preserve">– prowadzi proste obliczenia z wykorzystaniem pojęć: </w:t>
            </w:r>
            <w:r w:rsidRPr="009F20B6">
              <w:rPr>
                <w:i/>
                <w:color w:val="000000"/>
              </w:rPr>
              <w:t>stężenie procentowe</w:t>
            </w:r>
            <w:r w:rsidRPr="009F20B6">
              <w:rPr>
                <w:color w:val="000000"/>
              </w:rPr>
              <w:t xml:space="preserve">, </w:t>
            </w:r>
            <w:r w:rsidRPr="009F20B6">
              <w:rPr>
                <w:i/>
                <w:color w:val="000000"/>
              </w:rPr>
              <w:t>masa substancji</w:t>
            </w:r>
            <w:r w:rsidRPr="009F20B6">
              <w:rPr>
                <w:color w:val="000000"/>
              </w:rPr>
              <w:t xml:space="preserve">, </w:t>
            </w:r>
            <w:r w:rsidRPr="009F20B6">
              <w:rPr>
                <w:i/>
                <w:color w:val="000000"/>
              </w:rPr>
              <w:t>masa rozpuszczalnika</w:t>
            </w:r>
            <w:r w:rsidRPr="009F20B6">
              <w:rPr>
                <w:color w:val="000000"/>
              </w:rPr>
              <w:t xml:space="preserve">, </w:t>
            </w:r>
            <w:r w:rsidRPr="009F20B6">
              <w:rPr>
                <w:i/>
                <w:color w:val="000000"/>
              </w:rPr>
              <w:t>masa roztworu</w:t>
            </w:r>
          </w:p>
        </w:tc>
        <w:tc>
          <w:tcPr>
            <w:tcW w:w="2799" w:type="dxa"/>
          </w:tcPr>
          <w:p w14:paraId="3BA3D39C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5"/>
              </w:rPr>
              <w:lastRenderedPageBreak/>
              <w:t>Uczeń:</w:t>
            </w:r>
          </w:p>
          <w:p w14:paraId="16F9D7EC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1"/>
              </w:rPr>
              <w:t xml:space="preserve">– opisuje budowę </w:t>
            </w:r>
            <w:r w:rsidRPr="008D304D">
              <w:rPr>
                <w:color w:val="000000"/>
                <w:spacing w:val="-3"/>
              </w:rPr>
              <w:t xml:space="preserve">cząsteczki wody </w:t>
            </w:r>
          </w:p>
          <w:p w14:paraId="09DD40D2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1"/>
              </w:rPr>
              <w:t>– wyjaśnia, co to jest cząsteczka polarna</w:t>
            </w:r>
          </w:p>
          <w:p w14:paraId="080C61BA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5"/>
              </w:rPr>
            </w:pPr>
            <w:r w:rsidRPr="008D304D">
              <w:rPr>
                <w:color w:val="000000"/>
                <w:spacing w:val="1"/>
              </w:rPr>
              <w:t>– wymienia właściwości wody</w:t>
            </w:r>
            <w:r w:rsidRPr="008D304D">
              <w:t xml:space="preserve"> </w:t>
            </w:r>
            <w:r w:rsidRPr="008D304D">
              <w:rPr>
                <w:color w:val="000000"/>
                <w:spacing w:val="-1"/>
              </w:rPr>
              <w:t>zmieniające się pod wpływem</w:t>
            </w:r>
            <w:r w:rsidRPr="008D304D">
              <w:t xml:space="preserve"> </w:t>
            </w:r>
            <w:r w:rsidRPr="008D304D">
              <w:rPr>
                <w:color w:val="000000"/>
                <w:spacing w:val="-5"/>
              </w:rPr>
              <w:t>zanieczyszczeń</w:t>
            </w:r>
          </w:p>
          <w:p w14:paraId="5E0DE134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8D304D">
              <w:rPr>
                <w:color w:val="000000"/>
                <w:spacing w:val="-5"/>
              </w:rPr>
              <w:t>– planuje doświadczenie udowadniające, że woda: z sieci wodociągowej i naturalnie występująca w przyrodzie są mieszaninami</w:t>
            </w:r>
          </w:p>
          <w:p w14:paraId="5585706A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8D304D">
              <w:t xml:space="preserve">– </w:t>
            </w:r>
            <w:r w:rsidRPr="008D304D">
              <w:rPr>
                <w:color w:val="000000"/>
                <w:spacing w:val="-2"/>
              </w:rPr>
              <w:t>proponuje sposoby racjonalnego gospodarowania wodą</w:t>
            </w:r>
          </w:p>
          <w:p w14:paraId="7B367B41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8D304D">
              <w:t xml:space="preserve">– </w:t>
            </w:r>
            <w:r w:rsidRPr="008D304D">
              <w:rPr>
                <w:color w:val="000000"/>
                <w:spacing w:val="-2"/>
              </w:rPr>
              <w:t>tłumaczy, na czym polegają procesy mieszania i rozpuszczania</w:t>
            </w:r>
          </w:p>
          <w:p w14:paraId="74236A44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2"/>
              </w:rPr>
              <w:t>– określa, dla jakich substancji</w:t>
            </w:r>
            <w:r w:rsidRPr="008D304D">
              <w:t xml:space="preserve"> </w:t>
            </w:r>
            <w:r w:rsidRPr="008D304D">
              <w:rPr>
                <w:color w:val="000000"/>
                <w:spacing w:val="-2"/>
              </w:rPr>
              <w:t>woda jest dobrym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rozpuszczalnikiem</w:t>
            </w:r>
          </w:p>
          <w:p w14:paraId="0DB0A413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8D304D">
              <w:rPr>
                <w:color w:val="000000"/>
                <w:spacing w:val="-1"/>
              </w:rPr>
              <w:t>– charakteryzuje substancje</w:t>
            </w:r>
            <w:r w:rsidRPr="008D304D">
              <w:t xml:space="preserve"> </w:t>
            </w:r>
            <w:r w:rsidRPr="008D304D">
              <w:rPr>
                <w:color w:val="000000"/>
                <w:spacing w:val="-2"/>
              </w:rPr>
              <w:t xml:space="preserve">ze względu na </w:t>
            </w:r>
            <w:r w:rsidRPr="008D304D">
              <w:rPr>
                <w:color w:val="000000"/>
                <w:spacing w:val="-2"/>
              </w:rPr>
              <w:lastRenderedPageBreak/>
              <w:t>ich rozpuszczalność w wodzie</w:t>
            </w:r>
          </w:p>
          <w:p w14:paraId="4C9319A2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2"/>
              </w:rPr>
              <w:t>– planuje doświadczenia wykazujące wpływ różnych czynników na szybkość rozpuszczania substancji stałych w wodzie</w:t>
            </w:r>
          </w:p>
          <w:p w14:paraId="424B468D" w14:textId="77777777" w:rsidR="008D304D" w:rsidRPr="008D304D" w:rsidRDefault="008D304D" w:rsidP="008D304D">
            <w:pPr>
              <w:shd w:val="clear" w:color="auto" w:fill="FFFFFF"/>
              <w:ind w:left="125" w:hanging="125"/>
            </w:pPr>
            <w:r w:rsidRPr="008D304D">
              <w:rPr>
                <w:color w:val="000000"/>
                <w:spacing w:val="-1"/>
              </w:rPr>
              <w:t>– porównuje rozpuszczalność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różnych substancji w tej samej</w:t>
            </w:r>
            <w:r w:rsidRPr="008D304D">
              <w:t xml:space="preserve"> </w:t>
            </w:r>
            <w:r w:rsidRPr="008D304D">
              <w:rPr>
                <w:color w:val="000000"/>
                <w:spacing w:val="-5"/>
              </w:rPr>
              <w:t>temperaturze</w:t>
            </w:r>
          </w:p>
          <w:p w14:paraId="5CDE5BDF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8D304D">
              <w:t xml:space="preserve">– </w:t>
            </w:r>
            <w:r w:rsidRPr="008D304D">
              <w:rPr>
                <w:color w:val="000000"/>
              </w:rPr>
              <w:t>oblicza ilość substancji, którą można rozpuścić w określonej objętości wody w podanej temperaturze</w:t>
            </w:r>
          </w:p>
          <w:p w14:paraId="5977733F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8D304D">
              <w:rPr>
                <w:color w:val="000000"/>
              </w:rPr>
              <w:t>– podaje przykłady substancji, które rozpuszczają się w wodzie, tworząc roztwory</w:t>
            </w:r>
            <w:r w:rsidRPr="008D304D">
              <w:t xml:space="preserve"> </w:t>
            </w:r>
            <w:r w:rsidRPr="008D304D">
              <w:rPr>
                <w:color w:val="000000"/>
                <w:spacing w:val="-2"/>
              </w:rPr>
              <w:t>właściwe</w:t>
            </w:r>
          </w:p>
          <w:p w14:paraId="568D0DAE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8D304D">
              <w:t xml:space="preserve">– </w:t>
            </w:r>
            <w:r w:rsidRPr="008D304D">
              <w:rPr>
                <w:color w:val="000000"/>
                <w:spacing w:val="-2"/>
              </w:rPr>
              <w:t>podaje przykłady substancji, które nie rozpuszczają się w wodzie, tworząc koloidy lub zawiesiny</w:t>
            </w:r>
          </w:p>
          <w:p w14:paraId="7C52A539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8D304D">
              <w:rPr>
                <w:color w:val="000000"/>
              </w:rPr>
              <w:t>– wskazuje różnice między</w:t>
            </w:r>
            <w:r w:rsidRPr="008D304D">
              <w:t xml:space="preserve"> </w:t>
            </w:r>
            <w:r w:rsidRPr="008D304D">
              <w:rPr>
                <w:color w:val="000000"/>
                <w:spacing w:val="-1"/>
              </w:rPr>
              <w:t>roztworem właściwym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>a zawiesiną</w:t>
            </w:r>
          </w:p>
          <w:p w14:paraId="099973D2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2"/>
              </w:rPr>
              <w:lastRenderedPageBreak/>
              <w:t>– opisuje różnice między roztworami: nasyconym i nienasyconym</w:t>
            </w:r>
          </w:p>
          <w:p w14:paraId="5EFCF95B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8D304D">
              <w:rPr>
                <w:color w:val="000000"/>
              </w:rPr>
              <w:t>– przekształca wzór na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stężenie procentowe roztworu tak,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aby obliczyć masę substancji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rozpuszczonej lub masę roztworu</w:t>
            </w:r>
          </w:p>
          <w:p w14:paraId="29F70F7F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8D304D">
              <w:rPr>
                <w:color w:val="000000"/>
                <w:spacing w:val="-2"/>
              </w:rPr>
              <w:t>– oblicza masę substancji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>rozpuszczonej lub masę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roztworu, znając stężenie</w:t>
            </w:r>
            <w:r w:rsidRPr="008D304D">
              <w:t xml:space="preserve"> </w:t>
            </w:r>
            <w:r w:rsidRPr="008D304D">
              <w:rPr>
                <w:color w:val="000000"/>
                <w:spacing w:val="-2"/>
              </w:rPr>
              <w:t>procentowe roztworu</w:t>
            </w:r>
          </w:p>
          <w:p w14:paraId="729AD6EC" w14:textId="061A4326" w:rsidR="008D304D" w:rsidRDefault="008D304D" w:rsidP="008D304D">
            <w:r w:rsidRPr="008D304D">
              <w:rPr>
                <w:color w:val="000000"/>
              </w:rPr>
              <w:t>– wyjaśnia, jak sporządzić roztwór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>o określonym stężeniu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 xml:space="preserve">procentowym, np. 100 g </w:t>
            </w:r>
            <w:r w:rsidRPr="008D304D">
              <w:rPr>
                <w:color w:val="000000"/>
                <w:spacing w:val="-2"/>
              </w:rPr>
              <w:t>20-procentowego roztworu soli</w:t>
            </w:r>
            <w:r w:rsidRPr="008D304D">
              <w:t xml:space="preserve"> </w:t>
            </w:r>
            <w:r w:rsidRPr="008D304D">
              <w:rPr>
                <w:color w:val="000000"/>
                <w:spacing w:val="-6"/>
              </w:rPr>
              <w:t>kuchennej</w:t>
            </w:r>
          </w:p>
        </w:tc>
        <w:tc>
          <w:tcPr>
            <w:tcW w:w="2799" w:type="dxa"/>
          </w:tcPr>
          <w:p w14:paraId="3CF05E73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6"/>
              </w:rPr>
              <w:lastRenderedPageBreak/>
              <w:t>Uczeń:</w:t>
            </w:r>
          </w:p>
          <w:p w14:paraId="6C642596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1"/>
              </w:rPr>
              <w:t>– wyjaśnia, na czym polega</w:t>
            </w:r>
            <w:r w:rsidRPr="008D304D">
              <w:t xml:space="preserve"> </w:t>
            </w:r>
            <w:r w:rsidRPr="008D304D">
              <w:rPr>
                <w:color w:val="000000"/>
                <w:spacing w:val="-1"/>
              </w:rPr>
              <w:t>tworzenie wiązania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kowalencyjnego</w:t>
            </w:r>
            <w:r w:rsidRPr="008D304D">
              <w:t xml:space="preserve"> </w:t>
            </w:r>
            <w:r w:rsidRPr="008D304D">
              <w:rPr>
                <w:spacing w:val="-4"/>
              </w:rPr>
              <w:t xml:space="preserve">spolaryzowanego </w:t>
            </w:r>
            <w:r w:rsidRPr="008D304D">
              <w:rPr>
                <w:color w:val="000000"/>
                <w:spacing w:val="-4"/>
              </w:rPr>
              <w:t>w cząsteczce</w:t>
            </w:r>
            <w:r w:rsidRPr="008D304D">
              <w:t xml:space="preserve"> </w:t>
            </w:r>
            <w:r w:rsidRPr="008D304D">
              <w:rPr>
                <w:color w:val="000000"/>
                <w:spacing w:val="-1"/>
              </w:rPr>
              <w:t>wody</w:t>
            </w:r>
          </w:p>
          <w:p w14:paraId="5902D417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1"/>
              </w:rPr>
              <w:t>– wyjaśnia budowę polarną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cząsteczki wody</w:t>
            </w:r>
          </w:p>
          <w:p w14:paraId="5C8F6612" w14:textId="77777777" w:rsidR="008D304D" w:rsidRPr="008D304D" w:rsidRDefault="008D304D" w:rsidP="008D304D">
            <w:pPr>
              <w:shd w:val="clear" w:color="auto" w:fill="FFFFFF"/>
              <w:ind w:left="125" w:hanging="125"/>
            </w:pPr>
            <w:r w:rsidRPr="008D304D">
              <w:rPr>
                <w:color w:val="000000"/>
                <w:spacing w:val="-1"/>
              </w:rPr>
              <w:t>– określa właściwości wody</w:t>
            </w:r>
            <w:r w:rsidRPr="008D304D">
              <w:t xml:space="preserve"> </w:t>
            </w:r>
            <w:r w:rsidRPr="008D304D">
              <w:rPr>
                <w:color w:val="000000"/>
              </w:rPr>
              <w:t>wynikające z jej budowy polarnej</w:t>
            </w:r>
          </w:p>
          <w:p w14:paraId="044BBA14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8D304D">
              <w:rPr>
                <w:color w:val="000000"/>
                <w:spacing w:val="-2"/>
              </w:rPr>
              <w:t>– przedstawia za pomocą modeli proces</w:t>
            </w:r>
            <w:r w:rsidRPr="008D304D">
              <w:t xml:space="preserve"> </w:t>
            </w:r>
            <w:r w:rsidRPr="008D304D">
              <w:rPr>
                <w:color w:val="000000"/>
                <w:spacing w:val="-2"/>
              </w:rPr>
              <w:t>rozpuszczania w wodzie</w:t>
            </w:r>
            <w:r w:rsidRPr="008D304D">
              <w:t xml:space="preserve"> </w:t>
            </w:r>
            <w:r w:rsidRPr="008D304D">
              <w:rPr>
                <w:color w:val="000000"/>
                <w:spacing w:val="-2"/>
              </w:rPr>
              <w:t>substancji o budowie polarnej,</w:t>
            </w:r>
            <w:r w:rsidRPr="008D304D">
              <w:t xml:space="preserve"> </w:t>
            </w:r>
            <w:r w:rsidRPr="008D304D">
              <w:rPr>
                <w:color w:val="000000"/>
                <w:spacing w:val="-1"/>
              </w:rPr>
              <w:t>np. chlorowodoru</w:t>
            </w:r>
          </w:p>
          <w:p w14:paraId="682E3634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1"/>
              </w:rPr>
            </w:pPr>
            <w:r w:rsidRPr="008D304D">
              <w:rPr>
                <w:color w:val="000000"/>
                <w:spacing w:val="-2"/>
              </w:rPr>
              <w:t>– podaje rozmiary cząstek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>substancji wprowadzonych do wody i znajdujących się</w:t>
            </w:r>
            <w:r w:rsidRPr="008D304D">
              <w:t xml:space="preserve"> </w:t>
            </w:r>
            <w:r w:rsidRPr="008D304D">
              <w:rPr>
                <w:color w:val="000000"/>
              </w:rPr>
              <w:t>w roztworze właściwym,</w:t>
            </w:r>
            <w:r w:rsidRPr="008D304D">
              <w:t xml:space="preserve"> </w:t>
            </w:r>
            <w:r w:rsidRPr="008D304D">
              <w:rPr>
                <w:color w:val="000000"/>
                <w:spacing w:val="-1"/>
              </w:rPr>
              <w:t>koloidzie,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zawiesinie</w:t>
            </w:r>
          </w:p>
          <w:p w14:paraId="4FE257C9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8D304D">
              <w:rPr>
                <w:color w:val="000000"/>
                <w:spacing w:val="1"/>
              </w:rPr>
              <w:t>– wykazuje doświadczalnie wpływ</w:t>
            </w:r>
            <w:r w:rsidRPr="008D304D">
              <w:t xml:space="preserve"> </w:t>
            </w:r>
            <w:r w:rsidRPr="008D304D">
              <w:rPr>
                <w:color w:val="000000"/>
                <w:spacing w:val="-2"/>
              </w:rPr>
              <w:t>różnych czynników na szybkość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>rozpuszczania substancji stałej</w:t>
            </w:r>
            <w:r w:rsidRPr="008D304D">
              <w:t xml:space="preserve"> </w:t>
            </w:r>
            <w:r w:rsidRPr="008D304D">
              <w:rPr>
                <w:color w:val="000000"/>
                <w:spacing w:val="1"/>
              </w:rPr>
              <w:t>w wodzie</w:t>
            </w:r>
          </w:p>
          <w:p w14:paraId="394E8D44" w14:textId="77777777" w:rsidR="008D304D" w:rsidRPr="008D304D" w:rsidRDefault="008D304D" w:rsidP="008D304D">
            <w:pPr>
              <w:shd w:val="clear" w:color="auto" w:fill="FFFFFF"/>
              <w:ind w:left="125" w:hanging="125"/>
            </w:pPr>
            <w:r w:rsidRPr="008D304D">
              <w:rPr>
                <w:color w:val="000000"/>
                <w:spacing w:val="-3"/>
              </w:rPr>
              <w:lastRenderedPageBreak/>
              <w:t>– posługuje się wykresem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>rozpuszczalności</w:t>
            </w:r>
          </w:p>
          <w:p w14:paraId="158E3BFA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2"/>
              </w:rPr>
            </w:pPr>
            <w:r w:rsidRPr="008D304D">
              <w:rPr>
                <w:color w:val="000000"/>
              </w:rPr>
              <w:t>– wykonuje obliczenia</w:t>
            </w:r>
            <w:r w:rsidRPr="008D304D">
              <w:t xml:space="preserve"> </w:t>
            </w:r>
            <w:r w:rsidRPr="008D304D">
              <w:rPr>
                <w:color w:val="000000"/>
                <w:spacing w:val="-2"/>
              </w:rPr>
              <w:t>z wykorzystaniem wykresu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>rozpuszczalności</w:t>
            </w:r>
          </w:p>
          <w:p w14:paraId="0C9FAA3C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2"/>
              </w:rPr>
              <w:t>– oblicza masę wody, znając masę</w:t>
            </w:r>
            <w:r w:rsidRPr="008D304D">
              <w:t xml:space="preserve"> </w:t>
            </w:r>
            <w:r w:rsidRPr="008D304D">
              <w:rPr>
                <w:color w:val="000000"/>
                <w:spacing w:val="-2"/>
              </w:rPr>
              <w:t>roztworu i jego stężenie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>procentowe</w:t>
            </w:r>
          </w:p>
          <w:p w14:paraId="64526D0D" w14:textId="77777777" w:rsidR="008D304D" w:rsidRPr="008D304D" w:rsidRDefault="008D304D" w:rsidP="008D304D">
            <w:pPr>
              <w:pStyle w:val="Tekstpodstawowywcity"/>
              <w:ind w:left="125" w:hanging="125"/>
              <w:rPr>
                <w:b w:val="0"/>
                <w:bCs w:val="0"/>
                <w:sz w:val="24"/>
                <w:szCs w:val="24"/>
              </w:rPr>
            </w:pPr>
            <w:r w:rsidRPr="008D304D">
              <w:rPr>
                <w:b w:val="0"/>
                <w:bCs w:val="0"/>
                <w:sz w:val="24"/>
                <w:szCs w:val="24"/>
              </w:rPr>
              <w:t xml:space="preserve">– prowadzi obliczenia z wykorzystaniem pojęcia </w:t>
            </w:r>
            <w:r w:rsidRPr="008D304D">
              <w:rPr>
                <w:b w:val="0"/>
                <w:bCs w:val="0"/>
                <w:i/>
                <w:sz w:val="24"/>
                <w:szCs w:val="24"/>
              </w:rPr>
              <w:t>gęstości</w:t>
            </w:r>
          </w:p>
          <w:p w14:paraId="492E80D6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1"/>
              </w:rPr>
              <w:t>– oblicza stężenie procentowe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roztworu nasyconego w danej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>temperaturze (z wykorzystaniem wykresu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>rozpuszczalności)</w:t>
            </w:r>
          </w:p>
          <w:p w14:paraId="181167EA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8D304D">
              <w:rPr>
                <w:color w:val="000000"/>
                <w:spacing w:val="-1"/>
              </w:rPr>
              <w:t>– wymienia czynności prowadzące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do sporządzenia określonej objętości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roztworu o określonym stężeniu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procentowym</w:t>
            </w:r>
          </w:p>
          <w:p w14:paraId="6ECC2B23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8D304D">
              <w:rPr>
                <w:color w:val="000000"/>
              </w:rPr>
              <w:t>– sporządza roztwór o określonym stężeniu procentowym</w:t>
            </w:r>
          </w:p>
          <w:p w14:paraId="3934223B" w14:textId="77777777" w:rsidR="008D304D" w:rsidRPr="008D304D" w:rsidRDefault="008D304D" w:rsidP="008D304D"/>
        </w:tc>
        <w:tc>
          <w:tcPr>
            <w:tcW w:w="2799" w:type="dxa"/>
          </w:tcPr>
          <w:p w14:paraId="734047E6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6"/>
              </w:rPr>
              <w:lastRenderedPageBreak/>
              <w:t>Uczeń:</w:t>
            </w:r>
          </w:p>
          <w:p w14:paraId="041330DA" w14:textId="77777777" w:rsidR="008D304D" w:rsidRPr="008D304D" w:rsidRDefault="008D304D" w:rsidP="008D304D">
            <w:pPr>
              <w:shd w:val="clear" w:color="auto" w:fill="FFFFFF"/>
              <w:ind w:left="125" w:hanging="125"/>
            </w:pPr>
            <w:r w:rsidRPr="008D304D">
              <w:rPr>
                <w:color w:val="000000"/>
                <w:spacing w:val="-1"/>
              </w:rPr>
              <w:t>– proponuje doświadczenie</w:t>
            </w:r>
            <w:r w:rsidRPr="008D304D">
              <w:t xml:space="preserve"> </w:t>
            </w:r>
            <w:r w:rsidRPr="008D304D">
              <w:rPr>
                <w:color w:val="000000"/>
                <w:spacing w:val="-2"/>
              </w:rPr>
              <w:t>udowadniające, że woda jest</w:t>
            </w:r>
            <w:r w:rsidRPr="008D304D">
              <w:t xml:space="preserve"> </w:t>
            </w:r>
            <w:r w:rsidRPr="008D304D">
              <w:rPr>
                <w:color w:val="000000"/>
              </w:rPr>
              <w:t>związkiem wodoru i tlenu</w:t>
            </w:r>
          </w:p>
          <w:p w14:paraId="6F45DD0E" w14:textId="77777777" w:rsidR="008D304D" w:rsidRPr="008D304D" w:rsidRDefault="008D304D" w:rsidP="008D304D">
            <w:pPr>
              <w:shd w:val="clear" w:color="auto" w:fill="FFFFFF"/>
              <w:ind w:left="125" w:hanging="125"/>
            </w:pPr>
            <w:r w:rsidRPr="008D304D">
              <w:t>– określa wpływ ciśnienia atmosferycznego na wartość temperatury wrzenia wody</w:t>
            </w:r>
          </w:p>
          <w:p w14:paraId="663E5553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8D304D">
              <w:t xml:space="preserve">– </w:t>
            </w:r>
            <w:r w:rsidRPr="008D304D">
              <w:rPr>
                <w:color w:val="000000"/>
              </w:rPr>
              <w:t>porównuje rozpuszczalność w wodzie związków kowalencyjnych i jonowych</w:t>
            </w:r>
          </w:p>
          <w:p w14:paraId="005C3915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</w:rPr>
              <w:t>– wykazuje doświadczalnie, czy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roztwór jest nasycony, czy</w:t>
            </w:r>
            <w:r w:rsidRPr="008D304D">
              <w:t xml:space="preserve"> </w:t>
            </w:r>
            <w:r w:rsidRPr="008D304D">
              <w:rPr>
                <w:color w:val="000000"/>
                <w:spacing w:val="-5"/>
              </w:rPr>
              <w:t>nienasycony</w:t>
            </w:r>
          </w:p>
          <w:p w14:paraId="6D068BA1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1"/>
              </w:rPr>
              <w:t xml:space="preserve">– rozwiązuje </w:t>
            </w:r>
            <w:r w:rsidRPr="008D304D">
              <w:rPr>
                <w:color w:val="000000"/>
                <w:spacing w:val="-4"/>
              </w:rPr>
              <w:t>z wykorzystaniem gęstości</w:t>
            </w:r>
            <w:r w:rsidRPr="008D304D">
              <w:rPr>
                <w:color w:val="000000"/>
                <w:spacing w:val="-1"/>
              </w:rPr>
              <w:t xml:space="preserve"> zadania rachunkowe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>dotyczące stężenia procentowego</w:t>
            </w:r>
            <w:r w:rsidRPr="008D304D">
              <w:t xml:space="preserve"> </w:t>
            </w:r>
          </w:p>
          <w:p w14:paraId="2F2797C0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5"/>
              </w:rPr>
            </w:pPr>
            <w:r w:rsidRPr="008D304D">
              <w:rPr>
                <w:color w:val="000000"/>
                <w:spacing w:val="-1"/>
              </w:rPr>
              <w:t>– oblicza rozpuszczalność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substancji w danej temperaturze,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znając stężenie procentowe jej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lastRenderedPageBreak/>
              <w:t>roztworu nasyconego w tej</w:t>
            </w:r>
            <w:r w:rsidRPr="008D304D">
              <w:t xml:space="preserve"> </w:t>
            </w:r>
            <w:r w:rsidRPr="008D304D">
              <w:rPr>
                <w:color w:val="000000"/>
                <w:spacing w:val="-5"/>
              </w:rPr>
              <w:t>temperaturze</w:t>
            </w:r>
          </w:p>
          <w:p w14:paraId="20120D13" w14:textId="77777777" w:rsidR="008D304D" w:rsidRPr="008D304D" w:rsidRDefault="008D304D" w:rsidP="008D304D"/>
        </w:tc>
        <w:tc>
          <w:tcPr>
            <w:tcW w:w="2799" w:type="dxa"/>
          </w:tcPr>
          <w:p w14:paraId="5477F0EE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6"/>
              </w:rPr>
            </w:pPr>
            <w:r w:rsidRPr="008D304D">
              <w:rPr>
                <w:color w:val="000000"/>
                <w:spacing w:val="-6"/>
              </w:rPr>
              <w:lastRenderedPageBreak/>
              <w:t>Uczeń:</w:t>
            </w:r>
          </w:p>
          <w:p w14:paraId="1862B6DA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t xml:space="preserve">– </w:t>
            </w:r>
            <w:r w:rsidRPr="008D304D">
              <w:rPr>
                <w:color w:val="000000"/>
                <w:spacing w:val="-1"/>
              </w:rPr>
              <w:t>podaje sposoby zmniejszenia lub zwiększenia stężenia roztworu</w:t>
            </w:r>
          </w:p>
          <w:p w14:paraId="1E0D7B40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3"/>
              </w:rPr>
            </w:pPr>
            <w:r w:rsidRPr="008D304D">
              <w:rPr>
                <w:color w:val="000000"/>
                <w:spacing w:val="-1"/>
              </w:rPr>
              <w:t>– oblicza stężenie procentowe</w:t>
            </w:r>
            <w:r w:rsidRPr="008D304D">
              <w:t xml:space="preserve"> </w:t>
            </w:r>
            <w:r w:rsidRPr="008D304D">
              <w:rPr>
                <w:color w:val="000000"/>
                <w:spacing w:val="-3"/>
              </w:rPr>
              <w:t>roztworu powstałego przez</w:t>
            </w:r>
            <w:r w:rsidRPr="008D304D">
              <w:t xml:space="preserve"> </w:t>
            </w:r>
            <w:r w:rsidRPr="008D304D">
              <w:rPr>
                <w:color w:val="000000"/>
                <w:spacing w:val="-4"/>
              </w:rPr>
              <w:t xml:space="preserve">zatężenie i rozcieńczenie </w:t>
            </w:r>
            <w:r w:rsidRPr="008D304D">
              <w:rPr>
                <w:color w:val="000000"/>
                <w:spacing w:val="-3"/>
              </w:rPr>
              <w:t>roztworu</w:t>
            </w:r>
          </w:p>
          <w:p w14:paraId="063E069E" w14:textId="77777777" w:rsidR="008D304D" w:rsidRPr="008D304D" w:rsidRDefault="008D304D" w:rsidP="008D304D">
            <w:pPr>
              <w:shd w:val="clear" w:color="auto" w:fill="FFFFFF"/>
              <w:ind w:left="125" w:hanging="125"/>
              <w:rPr>
                <w:color w:val="000000"/>
                <w:spacing w:val="-1"/>
              </w:rPr>
            </w:pPr>
            <w:r w:rsidRPr="008D304D">
              <w:rPr>
                <w:color w:val="000000"/>
                <w:spacing w:val="-5"/>
              </w:rPr>
              <w:t>– oblicza stężenie roztworu powstałego po zmieszaniu roztworów tej samej substancji o różnych stężeniach</w:t>
            </w:r>
          </w:p>
          <w:p w14:paraId="7AB9BAE1" w14:textId="77777777" w:rsidR="008D304D" w:rsidRDefault="008D304D" w:rsidP="008D304D">
            <w:pPr>
              <w:rPr>
                <w:color w:val="000000"/>
                <w:spacing w:val="-2"/>
              </w:rPr>
            </w:pPr>
            <w:r w:rsidRPr="008D304D">
              <w:rPr>
                <w:color w:val="000000"/>
                <w:spacing w:val="-6"/>
              </w:rPr>
              <w:t xml:space="preserve">– </w:t>
            </w:r>
            <w:r w:rsidRPr="008D304D">
              <w:rPr>
                <w:color w:val="000000"/>
                <w:spacing w:val="-2"/>
              </w:rPr>
              <w:t>opisuje różnice między roztworami: rozcieńczonym i stężonym</w:t>
            </w:r>
          </w:p>
          <w:p w14:paraId="6F8C4AFF" w14:textId="46AB1EAA" w:rsidR="008D304D" w:rsidRDefault="008D304D" w:rsidP="008D304D">
            <w:r>
              <w:rPr>
                <w:color w:val="000000"/>
                <w:spacing w:val="-2"/>
              </w:rPr>
              <w:t>- rozwiązuje zadania o wysokim stopniu trudności</w:t>
            </w:r>
          </w:p>
        </w:tc>
      </w:tr>
    </w:tbl>
    <w:p w14:paraId="31921C47" w14:textId="77777777" w:rsidR="009F20B6" w:rsidRDefault="009F20B6"/>
    <w:p w14:paraId="23FA13C2" w14:textId="77777777" w:rsidR="00C15680" w:rsidRDefault="00C15680"/>
    <w:p w14:paraId="4E2C901A" w14:textId="618099AB" w:rsidR="00245059" w:rsidRDefault="00245059">
      <w:pPr>
        <w:rPr>
          <w:b/>
          <w:bCs/>
        </w:rPr>
      </w:pPr>
      <w:r w:rsidRPr="00245059">
        <w:rPr>
          <w:b/>
          <w:bCs/>
        </w:rPr>
        <w:t>Dział 6. Tlenki i wodorotlenki</w:t>
      </w:r>
    </w:p>
    <w:p w14:paraId="39D3749D" w14:textId="77777777" w:rsidR="00C15680" w:rsidRDefault="00C1568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45059" w14:paraId="4719A6C3" w14:textId="77777777" w:rsidTr="00245059">
        <w:tc>
          <w:tcPr>
            <w:tcW w:w="2798" w:type="dxa"/>
          </w:tcPr>
          <w:p w14:paraId="408275BF" w14:textId="77777777" w:rsidR="00245059" w:rsidRDefault="00245059">
            <w:r>
              <w:t>Ocena dopuszczająca</w:t>
            </w:r>
          </w:p>
          <w:p w14:paraId="032F8555" w14:textId="69106075" w:rsidR="00245059" w:rsidRDefault="00245059">
            <w:r>
              <w:t>[1]</w:t>
            </w:r>
          </w:p>
        </w:tc>
        <w:tc>
          <w:tcPr>
            <w:tcW w:w="2799" w:type="dxa"/>
          </w:tcPr>
          <w:p w14:paraId="2D5C70C7" w14:textId="77777777" w:rsidR="00245059" w:rsidRDefault="00245059">
            <w:r>
              <w:t>Ocena dostateczna</w:t>
            </w:r>
          </w:p>
          <w:p w14:paraId="511ABD28" w14:textId="48310FF7" w:rsidR="00245059" w:rsidRDefault="00245059">
            <w:r>
              <w:t>[1+2]</w:t>
            </w:r>
          </w:p>
        </w:tc>
        <w:tc>
          <w:tcPr>
            <w:tcW w:w="2799" w:type="dxa"/>
          </w:tcPr>
          <w:p w14:paraId="35219ABD" w14:textId="77777777" w:rsidR="00245059" w:rsidRDefault="00245059">
            <w:r>
              <w:t>Ocena dobra</w:t>
            </w:r>
          </w:p>
          <w:p w14:paraId="09D798FB" w14:textId="59694359" w:rsidR="00245059" w:rsidRDefault="00245059">
            <w:r>
              <w:t>[1+2+3]</w:t>
            </w:r>
          </w:p>
        </w:tc>
        <w:tc>
          <w:tcPr>
            <w:tcW w:w="2799" w:type="dxa"/>
          </w:tcPr>
          <w:p w14:paraId="73453258" w14:textId="77777777" w:rsidR="00245059" w:rsidRDefault="00245059">
            <w:r>
              <w:t>Ocena bardzo dobra</w:t>
            </w:r>
          </w:p>
          <w:p w14:paraId="2F147973" w14:textId="10769B16" w:rsidR="00245059" w:rsidRDefault="00245059">
            <w:r>
              <w:t>[1+2+3+4]</w:t>
            </w:r>
          </w:p>
        </w:tc>
        <w:tc>
          <w:tcPr>
            <w:tcW w:w="2799" w:type="dxa"/>
          </w:tcPr>
          <w:p w14:paraId="4FC5FA81" w14:textId="77777777" w:rsidR="00245059" w:rsidRDefault="00245059">
            <w:r>
              <w:t>Ocena celująca</w:t>
            </w:r>
          </w:p>
          <w:p w14:paraId="3F840752" w14:textId="16B67F2B" w:rsidR="00245059" w:rsidRDefault="00245059">
            <w:r>
              <w:t>[1+2+3+4+5]</w:t>
            </w:r>
          </w:p>
        </w:tc>
      </w:tr>
      <w:tr w:rsidR="00245059" w14:paraId="055A15C1" w14:textId="77777777" w:rsidTr="00245059">
        <w:tc>
          <w:tcPr>
            <w:tcW w:w="2798" w:type="dxa"/>
          </w:tcPr>
          <w:p w14:paraId="3A03478C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t>Uczeń:</w:t>
            </w:r>
          </w:p>
          <w:p w14:paraId="2ADC97FB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t xml:space="preserve">– definiuje pojęcie </w:t>
            </w:r>
            <w:r w:rsidRPr="00245059">
              <w:rPr>
                <w:i/>
                <w:color w:val="000000"/>
              </w:rPr>
              <w:t xml:space="preserve">katalizator </w:t>
            </w:r>
          </w:p>
          <w:p w14:paraId="6BBF5504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lastRenderedPageBreak/>
              <w:t xml:space="preserve">– definiuje pojęcie </w:t>
            </w:r>
            <w:r w:rsidRPr="00245059">
              <w:rPr>
                <w:i/>
                <w:color w:val="000000"/>
              </w:rPr>
              <w:t>tlenek</w:t>
            </w:r>
          </w:p>
          <w:p w14:paraId="262D7CAE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t>– podaje podział tlenków na tlenki metali i tlenki niemetali</w:t>
            </w:r>
          </w:p>
          <w:p w14:paraId="3A14ED5D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t>– zapisuje równania reakcji otrzymywania tlenków metali i tlenków niemetali</w:t>
            </w:r>
          </w:p>
          <w:p w14:paraId="4FE2CD92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t>– wymienia zasady BHP dotyczące pracy z zasadami</w:t>
            </w:r>
          </w:p>
          <w:p w14:paraId="4AF52A23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i/>
                <w:color w:val="000000"/>
              </w:rPr>
            </w:pPr>
            <w:r w:rsidRPr="00245059">
              <w:rPr>
                <w:color w:val="000000"/>
              </w:rPr>
              <w:t xml:space="preserve">– definiuje pojęcia </w:t>
            </w:r>
            <w:r w:rsidRPr="00245059">
              <w:rPr>
                <w:i/>
                <w:color w:val="000000"/>
              </w:rPr>
              <w:t>wodorotlenek</w:t>
            </w:r>
            <w:r w:rsidRPr="00245059">
              <w:rPr>
                <w:color w:val="000000"/>
              </w:rPr>
              <w:t xml:space="preserve"> i </w:t>
            </w:r>
            <w:r w:rsidRPr="00245059">
              <w:rPr>
                <w:i/>
                <w:color w:val="000000"/>
              </w:rPr>
              <w:t>zasada</w:t>
            </w:r>
          </w:p>
          <w:p w14:paraId="3A5E6139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t>– odczytuje z tabeli rozpuszczalności, rozpuszczalność wodorotlenków w wodzie</w:t>
            </w:r>
          </w:p>
          <w:p w14:paraId="51C49FBF" w14:textId="77777777" w:rsidR="00245059" w:rsidRPr="00245059" w:rsidRDefault="00245059" w:rsidP="00245059">
            <w:pPr>
              <w:shd w:val="clear" w:color="auto" w:fill="FFFFFF"/>
              <w:ind w:left="125" w:hanging="125"/>
            </w:pPr>
            <w:r w:rsidRPr="00245059">
              <w:t>– opisuje budowę wodorotlenków</w:t>
            </w:r>
          </w:p>
          <w:p w14:paraId="7F314CA2" w14:textId="77777777" w:rsidR="00245059" w:rsidRPr="00245059" w:rsidRDefault="00245059" w:rsidP="00245059">
            <w:pPr>
              <w:shd w:val="clear" w:color="auto" w:fill="FFFFFF"/>
              <w:ind w:left="125" w:hanging="125"/>
            </w:pPr>
            <w:r w:rsidRPr="00245059">
              <w:t xml:space="preserve">– zna wartościowość grupy wodorotlenowej </w:t>
            </w:r>
          </w:p>
          <w:p w14:paraId="2155D26C" w14:textId="77777777" w:rsidR="00245059" w:rsidRPr="00245059" w:rsidRDefault="00245059" w:rsidP="00245059">
            <w:pPr>
              <w:shd w:val="clear" w:color="auto" w:fill="FFFFFF"/>
              <w:ind w:left="125" w:hanging="125"/>
            </w:pPr>
            <w:r w:rsidRPr="00245059">
              <w:t>– rozpoznaje wzory wodorotlenków</w:t>
            </w:r>
          </w:p>
          <w:p w14:paraId="74763E8A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vertAlign w:val="subscript"/>
              </w:rPr>
            </w:pPr>
            <w:r w:rsidRPr="00245059">
              <w:t>– zapisuje wzory sumaryczne wodorotlenków: NaOH, KOH, Ca(OH)</w:t>
            </w:r>
            <w:r w:rsidRPr="00245059">
              <w:rPr>
                <w:vertAlign w:val="subscript"/>
              </w:rPr>
              <w:t>2</w:t>
            </w:r>
            <w:r w:rsidRPr="00245059">
              <w:t>, Al(OH)</w:t>
            </w:r>
            <w:r w:rsidRPr="00245059">
              <w:rPr>
                <w:vertAlign w:val="subscript"/>
              </w:rPr>
              <w:t>3</w:t>
            </w:r>
            <w:r w:rsidRPr="00245059">
              <w:t>, Cu(OH)</w:t>
            </w:r>
            <w:r w:rsidRPr="00245059">
              <w:rPr>
                <w:vertAlign w:val="subscript"/>
              </w:rPr>
              <w:t>2</w:t>
            </w:r>
          </w:p>
          <w:p w14:paraId="774A3502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i/>
              </w:rPr>
            </w:pPr>
            <w:r w:rsidRPr="00245059">
              <w:t xml:space="preserve">– definiuje pojęcia: </w:t>
            </w:r>
            <w:r w:rsidRPr="00245059">
              <w:rPr>
                <w:i/>
              </w:rPr>
              <w:t>elektrolit</w:t>
            </w:r>
            <w:r w:rsidRPr="00245059">
              <w:t xml:space="preserve">, </w:t>
            </w:r>
            <w:r w:rsidRPr="00245059">
              <w:rPr>
                <w:i/>
              </w:rPr>
              <w:t>nieelektrolit</w:t>
            </w:r>
          </w:p>
          <w:p w14:paraId="74E077BF" w14:textId="77777777" w:rsidR="00245059" w:rsidRPr="00245059" w:rsidRDefault="00245059" w:rsidP="00245059">
            <w:pPr>
              <w:shd w:val="clear" w:color="auto" w:fill="FFFFFF"/>
              <w:ind w:left="125" w:hanging="125"/>
            </w:pPr>
            <w:r w:rsidRPr="00245059">
              <w:lastRenderedPageBreak/>
              <w:t xml:space="preserve">− definiuje pojęcia: </w:t>
            </w:r>
            <w:r w:rsidRPr="00245059">
              <w:rPr>
                <w:i/>
              </w:rPr>
              <w:t>dysocjacja elektrolityczna (jonowa)</w:t>
            </w:r>
            <w:r w:rsidRPr="00245059">
              <w:t xml:space="preserve">, </w:t>
            </w:r>
            <w:r w:rsidRPr="00245059">
              <w:rPr>
                <w:i/>
              </w:rPr>
              <w:t>wskaźnik</w:t>
            </w:r>
          </w:p>
          <w:p w14:paraId="625EDB7D" w14:textId="77777777" w:rsidR="00245059" w:rsidRPr="00245059" w:rsidRDefault="00245059" w:rsidP="00245059">
            <w:pPr>
              <w:shd w:val="clear" w:color="auto" w:fill="FFFFFF"/>
              <w:ind w:left="125" w:hanging="125"/>
            </w:pPr>
            <w:r w:rsidRPr="00245059">
              <w:t>– wymienia rodzaje odczynów roztworów</w:t>
            </w:r>
          </w:p>
          <w:p w14:paraId="6C17230C" w14:textId="77777777" w:rsidR="00245059" w:rsidRPr="00245059" w:rsidRDefault="00245059" w:rsidP="00245059">
            <w:pPr>
              <w:shd w:val="clear" w:color="auto" w:fill="FFFFFF"/>
              <w:ind w:left="125" w:hanging="125"/>
            </w:pPr>
            <w:r w:rsidRPr="00245059">
              <w:t>– podaje barwy wskaźników w roztworze o podanym odczynie</w:t>
            </w:r>
          </w:p>
          <w:p w14:paraId="4EA87EFE" w14:textId="77777777" w:rsidR="00245059" w:rsidRPr="00245059" w:rsidRDefault="00245059" w:rsidP="00245059">
            <w:pPr>
              <w:shd w:val="clear" w:color="auto" w:fill="FFFFFF"/>
              <w:ind w:left="125" w:hanging="125"/>
            </w:pPr>
            <w:r w:rsidRPr="00245059">
              <w:t>– wyjaśnia, na czym polega dysocjacja elektrolityczna (jonowa) zasad</w:t>
            </w:r>
          </w:p>
          <w:p w14:paraId="311CA506" w14:textId="77777777" w:rsidR="00245059" w:rsidRPr="00245059" w:rsidRDefault="00245059" w:rsidP="00245059">
            <w:pPr>
              <w:shd w:val="clear" w:color="auto" w:fill="FFFFFF"/>
              <w:ind w:left="125" w:hanging="125"/>
            </w:pPr>
            <w:r w:rsidRPr="00245059">
              <w:t>– zapisuje równania dysocjacji elektrolitycznej (jonowej) zasad (proste przykłady)</w:t>
            </w:r>
          </w:p>
          <w:p w14:paraId="32F3AD59" w14:textId="77777777" w:rsidR="00245059" w:rsidRPr="00245059" w:rsidRDefault="00245059" w:rsidP="00245059">
            <w:pPr>
              <w:shd w:val="clear" w:color="auto" w:fill="FFFFFF"/>
              <w:ind w:left="125" w:hanging="125"/>
            </w:pPr>
            <w:r w:rsidRPr="00245059">
              <w:t>− podaje nazwy jonów powstałych w wyniku dysocjacji elektrolitycznej (jonowej)</w:t>
            </w:r>
          </w:p>
          <w:p w14:paraId="494E04D3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t>– od</w:t>
            </w:r>
            <w:r w:rsidRPr="00245059">
              <w:rPr>
                <w:color w:val="000000"/>
              </w:rPr>
              <w:t>różnia zasady od innych substancji za pomocą wskaźników</w:t>
            </w:r>
          </w:p>
          <w:p w14:paraId="3E1F55BD" w14:textId="511BF628" w:rsidR="00245059" w:rsidRPr="00245059" w:rsidRDefault="00245059" w:rsidP="00245059">
            <w:r w:rsidRPr="00245059">
              <w:t xml:space="preserve">– rozróżnia pojęcia </w:t>
            </w:r>
            <w:r w:rsidRPr="00245059">
              <w:rPr>
                <w:i/>
              </w:rPr>
              <w:t>wodorotlenek</w:t>
            </w:r>
            <w:r w:rsidRPr="00245059">
              <w:t xml:space="preserve"> i </w:t>
            </w:r>
            <w:r w:rsidRPr="00245059">
              <w:rPr>
                <w:i/>
              </w:rPr>
              <w:t>zasada</w:t>
            </w:r>
          </w:p>
        </w:tc>
        <w:tc>
          <w:tcPr>
            <w:tcW w:w="2799" w:type="dxa"/>
          </w:tcPr>
          <w:p w14:paraId="03234488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lastRenderedPageBreak/>
              <w:t>Uczeń:</w:t>
            </w:r>
          </w:p>
          <w:p w14:paraId="7B08B805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t>– podaje sposoby otrzymywania tlenków</w:t>
            </w:r>
          </w:p>
          <w:p w14:paraId="188894E0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lastRenderedPageBreak/>
              <w:t>– podaje wzory i nazwy wodorotlenków</w:t>
            </w:r>
          </w:p>
          <w:p w14:paraId="4AC425EC" w14:textId="77777777" w:rsidR="00245059" w:rsidRPr="00245059" w:rsidRDefault="00245059" w:rsidP="00245059">
            <w:pPr>
              <w:ind w:left="125" w:hanging="125"/>
            </w:pPr>
            <w:r w:rsidRPr="00245059">
              <w:t>– wymienia wspólne właściwości zasad i wyjaśnia, z czego one wynikają</w:t>
            </w:r>
          </w:p>
          <w:p w14:paraId="61EFB2B0" w14:textId="77777777" w:rsidR="00245059" w:rsidRPr="00245059" w:rsidRDefault="00245059" w:rsidP="00245059">
            <w:pPr>
              <w:ind w:left="125" w:hanging="125"/>
            </w:pPr>
            <w:r w:rsidRPr="00245059">
              <w:t>– wymienia dwie główne metody otrzymywania wodorotlenków</w:t>
            </w:r>
          </w:p>
          <w:p w14:paraId="43A6EF9E" w14:textId="77777777" w:rsidR="00245059" w:rsidRPr="00245059" w:rsidRDefault="00245059" w:rsidP="00245059">
            <w:pPr>
              <w:ind w:left="125" w:hanging="125"/>
            </w:pPr>
            <w:r w:rsidRPr="00245059">
              <w:t>– zapisuje równania reakcji otrzymywania wodorotlenku sodu i wapnia</w:t>
            </w:r>
          </w:p>
          <w:p w14:paraId="76434687" w14:textId="77777777" w:rsidR="00245059" w:rsidRPr="00245059" w:rsidRDefault="00245059" w:rsidP="00245059">
            <w:pPr>
              <w:ind w:left="125" w:hanging="125"/>
            </w:pPr>
            <w:r w:rsidRPr="00245059">
              <w:t xml:space="preserve">– wyjaśnia pojęcia </w:t>
            </w:r>
            <w:r w:rsidRPr="00245059">
              <w:rPr>
                <w:i/>
              </w:rPr>
              <w:t>woda wapienna</w:t>
            </w:r>
          </w:p>
          <w:p w14:paraId="0DF5A9D9" w14:textId="77777777" w:rsidR="00245059" w:rsidRPr="00245059" w:rsidRDefault="00245059" w:rsidP="00245059">
            <w:pPr>
              <w:ind w:left="125" w:hanging="125"/>
            </w:pPr>
            <w:r w:rsidRPr="00245059">
              <w:t>– odczytuje proste równania dysocjacji elektrolitycznej (jonowej) zasad</w:t>
            </w:r>
          </w:p>
          <w:p w14:paraId="2481A69A" w14:textId="77777777" w:rsidR="00245059" w:rsidRPr="00245059" w:rsidRDefault="00245059" w:rsidP="00245059">
            <w:pPr>
              <w:ind w:left="125" w:hanging="125"/>
            </w:pPr>
            <w:r w:rsidRPr="00245059">
              <w:t xml:space="preserve">– definiuje pojęcie </w:t>
            </w:r>
            <w:r w:rsidRPr="00245059">
              <w:rPr>
                <w:i/>
              </w:rPr>
              <w:t>odczyn zasadowy</w:t>
            </w:r>
          </w:p>
          <w:p w14:paraId="1CE12156" w14:textId="77777777" w:rsidR="00245059" w:rsidRPr="00245059" w:rsidRDefault="00245059" w:rsidP="00245059">
            <w:pPr>
              <w:ind w:left="125" w:hanging="125"/>
            </w:pPr>
            <w:r w:rsidRPr="00245059">
              <w:t>– bada odczyn</w:t>
            </w:r>
          </w:p>
          <w:p w14:paraId="532917C3" w14:textId="03C8AD59" w:rsidR="00245059" w:rsidRPr="00245059" w:rsidRDefault="00245059" w:rsidP="00245059">
            <w:r w:rsidRPr="00245059">
              <w:t xml:space="preserve">– </w:t>
            </w:r>
            <w:r w:rsidRPr="00245059">
              <w:rPr>
                <w:color w:val="000000"/>
              </w:rPr>
              <w:t>zapisuje obserwacje do</w:t>
            </w:r>
            <w:r w:rsidRPr="00245059">
              <w:t xml:space="preserve"> </w:t>
            </w:r>
            <w:r w:rsidRPr="00245059">
              <w:rPr>
                <w:color w:val="000000"/>
              </w:rPr>
              <w:t xml:space="preserve">przeprowadzanych </w:t>
            </w:r>
            <w:r w:rsidRPr="00245059">
              <w:t>na lekcji</w:t>
            </w:r>
            <w:r w:rsidRPr="00245059">
              <w:rPr>
                <w:color w:val="000000"/>
              </w:rPr>
              <w:t xml:space="preserve"> doświadczeń</w:t>
            </w:r>
          </w:p>
        </w:tc>
        <w:tc>
          <w:tcPr>
            <w:tcW w:w="2799" w:type="dxa"/>
          </w:tcPr>
          <w:p w14:paraId="74B5C417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lastRenderedPageBreak/>
              <w:t>Uczeń:</w:t>
            </w:r>
          </w:p>
          <w:p w14:paraId="7C30AF52" w14:textId="77777777" w:rsidR="00245059" w:rsidRPr="00245059" w:rsidRDefault="00245059" w:rsidP="00245059">
            <w:pPr>
              <w:ind w:left="125" w:hanging="125"/>
              <w:rPr>
                <w:i/>
              </w:rPr>
            </w:pPr>
            <w:r w:rsidRPr="00245059">
              <w:t xml:space="preserve">– wyjaśnia pojęcia </w:t>
            </w:r>
            <w:r w:rsidRPr="00245059">
              <w:rPr>
                <w:i/>
              </w:rPr>
              <w:t>wodorotlenek</w:t>
            </w:r>
            <w:r w:rsidRPr="00245059">
              <w:t xml:space="preserve"> i </w:t>
            </w:r>
            <w:r w:rsidRPr="00245059">
              <w:rPr>
                <w:i/>
              </w:rPr>
              <w:t>zasada</w:t>
            </w:r>
          </w:p>
          <w:p w14:paraId="72C2DE7D" w14:textId="77777777" w:rsidR="00245059" w:rsidRPr="00245059" w:rsidRDefault="00245059" w:rsidP="00245059">
            <w:pPr>
              <w:ind w:left="125" w:hanging="125"/>
            </w:pPr>
            <w:r w:rsidRPr="00245059">
              <w:lastRenderedPageBreak/>
              <w:t>– wymienia przykłady wodorotlenków i zasad</w:t>
            </w:r>
          </w:p>
          <w:p w14:paraId="38DE4B6F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t>– wyjaśnia, dlaczego podczas pracy</w:t>
            </w:r>
            <w:r w:rsidRPr="00245059">
              <w:t xml:space="preserve"> </w:t>
            </w:r>
            <w:r w:rsidRPr="00245059">
              <w:rPr>
                <w:color w:val="000000"/>
              </w:rPr>
              <w:t>z zasadami należy</w:t>
            </w:r>
            <w:r w:rsidRPr="00245059">
              <w:t xml:space="preserve"> </w:t>
            </w:r>
            <w:r w:rsidRPr="00245059">
              <w:rPr>
                <w:color w:val="000000"/>
              </w:rPr>
              <w:t>zachować szczególną ostrożność</w:t>
            </w:r>
            <w:r w:rsidRPr="00245059">
              <w:t xml:space="preserve"> </w:t>
            </w:r>
          </w:p>
          <w:p w14:paraId="4300BC10" w14:textId="77777777" w:rsidR="00245059" w:rsidRPr="00245059" w:rsidRDefault="00245059" w:rsidP="00245059">
            <w:pPr>
              <w:ind w:left="125" w:hanging="125"/>
            </w:pPr>
            <w:r w:rsidRPr="00245059">
              <w:t>– wymienia poznane tlenki metali, z których otrzymać zasady</w:t>
            </w:r>
          </w:p>
          <w:p w14:paraId="0E3B8A62" w14:textId="77777777" w:rsidR="00245059" w:rsidRPr="00245059" w:rsidRDefault="00245059" w:rsidP="00245059">
            <w:pPr>
              <w:ind w:left="125" w:hanging="125"/>
            </w:pPr>
            <w:r w:rsidRPr="00245059">
              <w:t>– zapisuje równania reakcji otrzymywania wybranego wodorotlenku</w:t>
            </w:r>
          </w:p>
          <w:p w14:paraId="1D38798A" w14:textId="77777777" w:rsidR="00245059" w:rsidRPr="00245059" w:rsidRDefault="00245059" w:rsidP="00245059">
            <w:pPr>
              <w:ind w:left="125" w:hanging="125"/>
            </w:pPr>
            <w:r w:rsidRPr="00245059">
              <w:t>– planuje doświadczenia, w których wyniku można otrzymać wodorotlenki sodu lub wapnia</w:t>
            </w:r>
          </w:p>
          <w:p w14:paraId="1A9B75DB" w14:textId="77777777" w:rsidR="00245059" w:rsidRPr="00245059" w:rsidRDefault="00245059" w:rsidP="00245059">
            <w:pPr>
              <w:ind w:left="125" w:hanging="125"/>
            </w:pPr>
            <w:r w:rsidRPr="00245059">
              <w:t>– planuje sposób otrzymywania wodorotlenków trudno rozpuszczalnych w wodzie</w:t>
            </w:r>
          </w:p>
          <w:p w14:paraId="59051A6A" w14:textId="77777777" w:rsidR="00245059" w:rsidRPr="00245059" w:rsidRDefault="00245059" w:rsidP="00245059">
            <w:pPr>
              <w:ind w:left="125" w:hanging="125"/>
            </w:pPr>
            <w:r w:rsidRPr="00245059">
              <w:t>– zapisuje i odczytuje równania dysocjacji elektrolitycznej (jonowej) zasad</w:t>
            </w:r>
          </w:p>
          <w:p w14:paraId="33D335C4" w14:textId="77777777" w:rsidR="00245059" w:rsidRPr="00245059" w:rsidRDefault="00245059" w:rsidP="00245059">
            <w:pPr>
              <w:ind w:left="125" w:hanging="125"/>
            </w:pPr>
            <w:r w:rsidRPr="00245059">
              <w:t>– określa odczyn roztworu zasadowego</w:t>
            </w:r>
          </w:p>
          <w:p w14:paraId="48C27133" w14:textId="77777777" w:rsidR="00245059" w:rsidRPr="00245059" w:rsidRDefault="00245059" w:rsidP="00245059">
            <w:pPr>
              <w:shd w:val="clear" w:color="auto" w:fill="FFFFFF"/>
              <w:ind w:left="125" w:hanging="125"/>
            </w:pPr>
            <w:r w:rsidRPr="00245059">
              <w:rPr>
                <w:color w:val="000000"/>
              </w:rPr>
              <w:t>– opisuje doświadczenia</w:t>
            </w:r>
            <w:r w:rsidRPr="00245059">
              <w:t xml:space="preserve"> </w:t>
            </w:r>
            <w:r w:rsidRPr="00245059">
              <w:rPr>
                <w:color w:val="000000"/>
              </w:rPr>
              <w:t xml:space="preserve">przeprowadzane </w:t>
            </w:r>
            <w:r w:rsidRPr="00245059">
              <w:rPr>
                <w:color w:val="000000"/>
              </w:rPr>
              <w:lastRenderedPageBreak/>
              <w:t>na lekcjach</w:t>
            </w:r>
            <w:r w:rsidRPr="00245059">
              <w:t xml:space="preserve"> </w:t>
            </w:r>
            <w:r w:rsidRPr="00245059">
              <w:rPr>
                <w:color w:val="000000"/>
              </w:rPr>
              <w:t>(schemat, obserwacje, wniosek)</w:t>
            </w:r>
          </w:p>
          <w:p w14:paraId="667D98ED" w14:textId="77777777" w:rsidR="00245059" w:rsidRPr="00245059" w:rsidRDefault="00245059" w:rsidP="00245059">
            <w:pPr>
              <w:ind w:left="125" w:hanging="125"/>
            </w:pPr>
            <w:r w:rsidRPr="00245059">
              <w:t>– opisuje zastosowania wskaźników</w:t>
            </w:r>
          </w:p>
          <w:p w14:paraId="6A818774" w14:textId="7B60AF69" w:rsidR="00245059" w:rsidRPr="00245059" w:rsidRDefault="00245059" w:rsidP="00245059">
            <w:r w:rsidRPr="00245059">
              <w:t xml:space="preserve">– planuje doświadczenie, które umożliwi zbadanie odczynu produktów używanych w życiu codziennym </w:t>
            </w:r>
          </w:p>
        </w:tc>
        <w:tc>
          <w:tcPr>
            <w:tcW w:w="2799" w:type="dxa"/>
          </w:tcPr>
          <w:p w14:paraId="56FDAC01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lastRenderedPageBreak/>
              <w:t>Uczeń:</w:t>
            </w:r>
          </w:p>
          <w:p w14:paraId="5CBC8F9B" w14:textId="77777777" w:rsidR="00245059" w:rsidRPr="00245059" w:rsidRDefault="00245059" w:rsidP="00245059">
            <w:pPr>
              <w:ind w:left="125" w:hanging="125"/>
            </w:pPr>
            <w:r w:rsidRPr="00245059">
              <w:t xml:space="preserve">– planuje doświadczenia, w których wyniku można </w:t>
            </w:r>
            <w:r w:rsidRPr="00245059">
              <w:lastRenderedPageBreak/>
              <w:t>otrzymać różne wodorotlenki, także trudno rozpuszczalne w wodzie</w:t>
            </w:r>
          </w:p>
          <w:p w14:paraId="48DE2711" w14:textId="77777777" w:rsidR="00245059" w:rsidRPr="00245059" w:rsidRDefault="00245059" w:rsidP="00245059">
            <w:pPr>
              <w:ind w:left="125" w:hanging="125"/>
            </w:pPr>
            <w:r w:rsidRPr="00245059">
              <w:t>– zapisuje równania reakcji otrzymywania różnych wodorotlenków</w:t>
            </w:r>
          </w:p>
          <w:p w14:paraId="0D8D9763" w14:textId="77777777" w:rsidR="00245059" w:rsidRPr="00245059" w:rsidRDefault="00245059" w:rsidP="00245059">
            <w:pPr>
              <w:ind w:left="125" w:hanging="125"/>
            </w:pPr>
            <w:r w:rsidRPr="00245059">
              <w:t>– identyfikuje wodorotlenki na podstawie podanych informacji</w:t>
            </w:r>
          </w:p>
          <w:p w14:paraId="06365166" w14:textId="0BF56D23" w:rsidR="00245059" w:rsidRDefault="00245059" w:rsidP="00245059">
            <w:r w:rsidRPr="00245059">
              <w:t xml:space="preserve">– </w:t>
            </w:r>
            <w:r w:rsidRPr="00245059">
              <w:rPr>
                <w:color w:val="000000"/>
              </w:rPr>
              <w:t>odczytuje równania reakcji chemicznych</w:t>
            </w:r>
          </w:p>
        </w:tc>
        <w:tc>
          <w:tcPr>
            <w:tcW w:w="2799" w:type="dxa"/>
          </w:tcPr>
          <w:p w14:paraId="0B16EF06" w14:textId="77777777" w:rsidR="00245059" w:rsidRPr="00245059" w:rsidRDefault="00245059" w:rsidP="00245059">
            <w:pPr>
              <w:shd w:val="clear" w:color="auto" w:fill="FFFFFF"/>
              <w:ind w:left="125" w:hanging="125"/>
              <w:rPr>
                <w:color w:val="000000"/>
              </w:rPr>
            </w:pPr>
            <w:r w:rsidRPr="00245059">
              <w:rPr>
                <w:color w:val="000000"/>
              </w:rPr>
              <w:lastRenderedPageBreak/>
              <w:t>Uczeń:</w:t>
            </w:r>
          </w:p>
          <w:p w14:paraId="09DC6517" w14:textId="52EE2412" w:rsidR="00245059" w:rsidRPr="00245059" w:rsidRDefault="00245059" w:rsidP="00245059">
            <w:pPr>
              <w:shd w:val="clear" w:color="auto" w:fill="FFFFFF"/>
              <w:ind w:left="125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45059">
              <w:rPr>
                <w:color w:val="000000"/>
              </w:rPr>
              <w:t xml:space="preserve">wyszukuje, porządkuje, porównuje i prezentuje </w:t>
            </w:r>
            <w:r w:rsidRPr="00245059">
              <w:rPr>
                <w:color w:val="000000"/>
              </w:rPr>
              <w:lastRenderedPageBreak/>
              <w:t>informacje o właściwościach i wynikających z nich zastosowań wodorotlenków sodu,</w:t>
            </w:r>
            <w:r>
              <w:rPr>
                <w:color w:val="000000"/>
              </w:rPr>
              <w:t xml:space="preserve"> </w:t>
            </w:r>
            <w:r w:rsidRPr="00245059">
              <w:rPr>
                <w:color w:val="000000"/>
              </w:rPr>
              <w:t>potasu i wapnia</w:t>
            </w:r>
          </w:p>
          <w:p w14:paraId="4EC8F94B" w14:textId="77777777" w:rsidR="00245059" w:rsidRDefault="00245059" w:rsidP="00245059">
            <w:pPr>
              <w:rPr>
                <w:color w:val="000000"/>
              </w:rPr>
            </w:pPr>
            <w:r w:rsidRPr="00245059">
              <w:rPr>
                <w:color w:val="000000"/>
              </w:rPr>
              <w:t>wyszukuje, porządkuje, porównuje i prezentuje informacje o właściwościach fizycznych i zastosowaniach wybranych tlenków</w:t>
            </w:r>
          </w:p>
          <w:p w14:paraId="6CDD6AE0" w14:textId="12BC7802" w:rsidR="00C15680" w:rsidRDefault="00C15680" w:rsidP="00245059">
            <w:r>
              <w:t>- rozwiązuje zadania o wysokim stopniu trudności</w:t>
            </w:r>
          </w:p>
        </w:tc>
      </w:tr>
    </w:tbl>
    <w:p w14:paraId="75AE933A" w14:textId="77777777" w:rsidR="00245059" w:rsidRPr="00245059" w:rsidRDefault="00245059"/>
    <w:sectPr w:rsidR="00245059" w:rsidRPr="00245059" w:rsidSect="006702D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CCA76" w14:textId="77777777" w:rsidR="00B65192" w:rsidRDefault="00B65192" w:rsidP="00C15680">
      <w:r>
        <w:separator/>
      </w:r>
    </w:p>
  </w:endnote>
  <w:endnote w:type="continuationSeparator" w:id="0">
    <w:p w14:paraId="6D5FF790" w14:textId="77777777" w:rsidR="00B65192" w:rsidRDefault="00B65192" w:rsidP="00C1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351269"/>
      <w:docPartObj>
        <w:docPartGallery w:val="Page Numbers (Bottom of Page)"/>
        <w:docPartUnique/>
      </w:docPartObj>
    </w:sdtPr>
    <w:sdtEndPr/>
    <w:sdtContent>
      <w:p w14:paraId="4445ECBF" w14:textId="7168D0ED" w:rsidR="00C15680" w:rsidRDefault="00C15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2C">
          <w:rPr>
            <w:noProof/>
          </w:rPr>
          <w:t>14</w:t>
        </w:r>
        <w:r>
          <w:fldChar w:fldCharType="end"/>
        </w:r>
      </w:p>
    </w:sdtContent>
  </w:sdt>
  <w:p w14:paraId="705980D0" w14:textId="77777777" w:rsidR="00C15680" w:rsidRDefault="00C156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DDDC6" w14:textId="77777777" w:rsidR="00B65192" w:rsidRDefault="00B65192" w:rsidP="00C15680">
      <w:r>
        <w:separator/>
      </w:r>
    </w:p>
  </w:footnote>
  <w:footnote w:type="continuationSeparator" w:id="0">
    <w:p w14:paraId="64C540C8" w14:textId="77777777" w:rsidR="00B65192" w:rsidRDefault="00B65192" w:rsidP="00C1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1E"/>
    <w:rsid w:val="000A5697"/>
    <w:rsid w:val="00172242"/>
    <w:rsid w:val="00197710"/>
    <w:rsid w:val="00245059"/>
    <w:rsid w:val="002B19BF"/>
    <w:rsid w:val="002C4B37"/>
    <w:rsid w:val="003609BB"/>
    <w:rsid w:val="0036342C"/>
    <w:rsid w:val="003A3958"/>
    <w:rsid w:val="00482D60"/>
    <w:rsid w:val="006702DC"/>
    <w:rsid w:val="0073066F"/>
    <w:rsid w:val="0076170A"/>
    <w:rsid w:val="00874BBC"/>
    <w:rsid w:val="008D304D"/>
    <w:rsid w:val="00971DEC"/>
    <w:rsid w:val="009F20B6"/>
    <w:rsid w:val="00A00DAE"/>
    <w:rsid w:val="00A4011E"/>
    <w:rsid w:val="00AB5B94"/>
    <w:rsid w:val="00B65192"/>
    <w:rsid w:val="00C15680"/>
    <w:rsid w:val="00C678E2"/>
    <w:rsid w:val="00D6323E"/>
    <w:rsid w:val="00DD1FF1"/>
    <w:rsid w:val="00E96C3A"/>
    <w:rsid w:val="00F6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C031"/>
  <w15:chartTrackingRefBased/>
  <w15:docId w15:val="{C2662767-6A1D-4815-9824-7CA81780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1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0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01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0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1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01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01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01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01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0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0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01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1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01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01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01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01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01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0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0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0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01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01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01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0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01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011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A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172242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2242"/>
    <w:rPr>
      <w:rFonts w:ascii="Times New Roman" w:eastAsia="Times New Roman" w:hAnsi="Times New Roman" w:cs="Times New Roman"/>
      <w:b/>
      <w:bCs/>
      <w:color w:val="000000"/>
      <w:spacing w:val="-1"/>
      <w:kern w:val="0"/>
      <w:sz w:val="18"/>
      <w:szCs w:val="18"/>
      <w:shd w:val="clear" w:color="auto" w:fill="FFFFFF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5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6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5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6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DF298-EEDD-4B18-AB58-40165DDB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3136</Words>
  <Characters>18817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Maculewicz</dc:creator>
  <cp:keywords/>
  <dc:description/>
  <cp:lastModifiedBy>Kinga Maculewicz</cp:lastModifiedBy>
  <cp:revision>3</cp:revision>
  <dcterms:created xsi:type="dcterms:W3CDTF">2024-09-09T10:48:00Z</dcterms:created>
  <dcterms:modified xsi:type="dcterms:W3CDTF">2024-09-09T10:55:00Z</dcterms:modified>
</cp:coreProperties>
</file>